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6D7FB3E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B1C64">
        <w:rPr>
          <w:rFonts w:ascii="Times New Roman" w:hAnsi="Times New Roman" w:cs="Times New Roman"/>
          <w:sz w:val="28"/>
          <w:szCs w:val="28"/>
        </w:rPr>
        <w:t xml:space="preserve">realizar marcação nas 02 (duas) lombadas </w:t>
      </w:r>
      <w:r w:rsidR="00511A3A">
        <w:rPr>
          <w:rFonts w:ascii="Times New Roman" w:hAnsi="Times New Roman" w:cs="Times New Roman"/>
          <w:sz w:val="28"/>
          <w:szCs w:val="28"/>
        </w:rPr>
        <w:t xml:space="preserve">na </w:t>
      </w:r>
      <w:r w:rsidR="00FB1C64">
        <w:rPr>
          <w:rFonts w:ascii="Times New Roman" w:hAnsi="Times New Roman" w:cs="Times New Roman"/>
          <w:sz w:val="28"/>
          <w:szCs w:val="28"/>
        </w:rPr>
        <w:t>Rua A do Parque Bandeirantes I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3E2E3570" w14:textId="0B412A3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</w:t>
      </w:r>
      <w:r w:rsidR="008B1FA8">
        <w:rPr>
          <w:rFonts w:ascii="Times New Roman" w:hAnsi="Times New Roman" w:cs="Times New Roman"/>
          <w:sz w:val="28"/>
          <w:szCs w:val="28"/>
        </w:rPr>
        <w:t xml:space="preserve">grande fluxo de </w:t>
      </w:r>
      <w:r w:rsidR="00FB1C64">
        <w:rPr>
          <w:rFonts w:ascii="Times New Roman" w:hAnsi="Times New Roman" w:cs="Times New Roman"/>
          <w:sz w:val="28"/>
          <w:szCs w:val="28"/>
        </w:rPr>
        <w:t>veículos e não é possível visualizar as lombadas na referida rua, podendo causar sérios acidentes.</w:t>
      </w:r>
      <w:r w:rsidR="0051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8F" w:rsidRPr="00D66BB8" w:rsidP="00511A3A" w14:paraId="0DC4D67E" w14:textId="38E49F1A">
      <w:p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7925" cy="11894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4691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53" cy="119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9350" cy="1175536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80792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92" cy="119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53655A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05962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2734988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75913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21C4581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3E6C61" w14:paraId="0473F5F9" w14:textId="77777777"/>
    <w:sectPr w:rsidSect="003F051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E1A2F"/>
    <w:rsid w:val="001450C1"/>
    <w:rsid w:val="00165480"/>
    <w:rsid w:val="002574EF"/>
    <w:rsid w:val="0027652C"/>
    <w:rsid w:val="002A4FA6"/>
    <w:rsid w:val="003E6C61"/>
    <w:rsid w:val="003F0515"/>
    <w:rsid w:val="00463CEF"/>
    <w:rsid w:val="00511A3A"/>
    <w:rsid w:val="00634E8F"/>
    <w:rsid w:val="00635A80"/>
    <w:rsid w:val="006447E5"/>
    <w:rsid w:val="00712CEF"/>
    <w:rsid w:val="007308B8"/>
    <w:rsid w:val="00734072"/>
    <w:rsid w:val="00775ADF"/>
    <w:rsid w:val="007878F3"/>
    <w:rsid w:val="007D09A2"/>
    <w:rsid w:val="007E1350"/>
    <w:rsid w:val="00840D1D"/>
    <w:rsid w:val="008B1FA8"/>
    <w:rsid w:val="008D0F1D"/>
    <w:rsid w:val="008E7B3A"/>
    <w:rsid w:val="00903E63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42637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C07A2A"/>
    <w:rsid w:val="00CD5EC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2021-02-08T15:51:00Z</cp:lastPrinted>
  <dcterms:created xsi:type="dcterms:W3CDTF">2021-02-08T18:42:00Z</dcterms:created>
  <dcterms:modified xsi:type="dcterms:W3CDTF">2021-02-08T18:48:00Z</dcterms:modified>
</cp:coreProperties>
</file>