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79FCADB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107B3E">
        <w:rPr>
          <w:rFonts w:ascii="Arial" w:hAnsi="Arial" w:cs="Arial"/>
          <w:b/>
          <w:bCs/>
        </w:rPr>
        <w:t>Quito</w:t>
      </w:r>
      <w:r>
        <w:rPr>
          <w:rFonts w:ascii="Arial" w:hAnsi="Arial" w:cs="Arial"/>
        </w:rPr>
        <w:t xml:space="preserve">, </w:t>
      </w:r>
      <w:r w:rsidR="00107B3E">
        <w:rPr>
          <w:rFonts w:ascii="Arial" w:hAnsi="Arial" w:cs="Arial"/>
        </w:rPr>
        <w:t>defronte à Igreja Presbiteriana Renovada</w:t>
      </w:r>
      <w:r>
        <w:rPr>
          <w:rFonts w:ascii="Arial" w:hAnsi="Arial" w:cs="Arial"/>
        </w:rPr>
        <w:t xml:space="preserve">, </w:t>
      </w:r>
      <w:r w:rsidR="0055237D">
        <w:rPr>
          <w:rFonts w:ascii="Arial" w:hAnsi="Arial" w:cs="Arial"/>
        </w:rPr>
        <w:t>Parque das Nações</w:t>
      </w:r>
      <w:r>
        <w:rPr>
          <w:rFonts w:ascii="Arial" w:hAnsi="Arial" w:cs="Arial"/>
        </w:rPr>
        <w:t>.</w:t>
      </w:r>
    </w:p>
    <w:p w:rsidR="0055237D" w:rsidP="009C2B23" w14:paraId="2D0004BD" w14:textId="716DBFC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5237D" w:rsidP="0055237D" w14:paraId="132B3F02" w14:textId="1A638A9E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2153920</wp:posOffset>
            </wp:positionH>
            <wp:positionV relativeFrom="margin">
              <wp:posOffset>2887980</wp:posOffset>
            </wp:positionV>
            <wp:extent cx="1178560" cy="2095500"/>
            <wp:effectExtent l="0" t="0" r="2540" b="0"/>
            <wp:wrapSquare wrapText="bothSides"/>
            <wp:docPr id="484311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2586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B3E" w:rsidP="009C2B23" w14:paraId="1AC3ED7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084F2C6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54965A3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10430F5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450AACE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70DF719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4492E45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9C2B23" w14:paraId="1C34702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787FE6CE" w14:textId="524E2D8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vários meses o buraco tem causado transtornos aos moradores locais, pois há muita poeira, lama e água acumulada.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24DE64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5237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de </w:t>
      </w:r>
      <w:r w:rsidR="0055237D">
        <w:rPr>
          <w:rFonts w:ascii="Arial" w:hAnsi="Arial" w:cs="Arial"/>
          <w:bCs/>
        </w:rPr>
        <w:t>dezem</w:t>
      </w:r>
      <w:r w:rsidR="00606602">
        <w:rPr>
          <w:rFonts w:ascii="Arial" w:hAnsi="Arial" w:cs="Arial"/>
          <w:bCs/>
        </w:rPr>
        <w:t>bro</w:t>
      </w:r>
      <w:r>
        <w:rPr>
          <w:rFonts w:ascii="Arial" w:hAnsi="Arial" w:cs="Arial"/>
          <w:bCs/>
        </w:rPr>
        <w:t xml:space="preserve">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2022-06-24T18:50:00Z</dcterms:created>
  <dcterms:modified xsi:type="dcterms:W3CDTF">2022-12-01T19:04:00Z</dcterms:modified>
</cp:coreProperties>
</file>