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3727F" w:rsidRPr="00CD0319" w:rsidP="00D74A9E" w14:paraId="15A4CD8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3727F" w:rsidRPr="00CD0319" w:rsidP="00D74A9E" w14:paraId="6E6D10E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3727F" w:rsidP="00D74A9E" w14:paraId="692E40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727F" w:rsidP="00D74A9E" w14:paraId="2E6CDBD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7C0CD3">
        <w:rPr>
          <w:rFonts w:eastAsia="Calibri" w:cstheme="minorHAnsi"/>
          <w:noProof/>
          <w:sz w:val="24"/>
          <w:szCs w:val="24"/>
        </w:rPr>
        <w:t>Guido Segálio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7C0CD3">
        <w:rPr>
          <w:rFonts w:eastAsia="Calibri" w:cstheme="minorHAnsi"/>
          <w:noProof/>
          <w:sz w:val="24"/>
          <w:szCs w:val="24"/>
        </w:rPr>
        <w:t>504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7C0CD3">
        <w:rPr>
          <w:rFonts w:eastAsia="Calibri" w:cstheme="minorHAnsi"/>
          <w:noProof/>
          <w:sz w:val="24"/>
          <w:szCs w:val="24"/>
        </w:rPr>
        <w:t>São Judas Tadeu</w:t>
      </w:r>
      <w:r w:rsidRPr="00F75490">
        <w:rPr>
          <w:rFonts w:eastAsia="Calibri" w:cstheme="minorHAnsi"/>
          <w:sz w:val="24"/>
          <w:szCs w:val="24"/>
        </w:rPr>
        <w:t>.</w:t>
      </w:r>
    </w:p>
    <w:p w:rsidR="0033727F" w:rsidP="00D74A9E" w14:paraId="213ABE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727F" w:rsidP="00D74A9E" w14:paraId="65ACA28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33727F" w:rsidP="00D74A9E" w14:paraId="2AE2F7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727F" w:rsidP="00D74A9E" w14:paraId="604530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33727F" w:rsidP="00D74A9E" w14:paraId="595F610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3727F" w:rsidP="00D74A9E" w14:paraId="3B19E91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33727F" w:rsidP="00D74A9E" w14:paraId="6C0FDCE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3727F" w:rsidRPr="00CD0319" w:rsidP="00D74A9E" w14:paraId="3799DFE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3727F" w:rsidP="00D74A9E" w14:paraId="252EBE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3727F" w:rsidP="00D74A9E" w14:paraId="0D5BFA8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3727F" w:rsidRPr="00CD0319" w:rsidP="00D74A9E" w14:paraId="1CA5C36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3727F" w:rsidRPr="00CD0319" w:rsidP="00D74A9E" w14:paraId="1E4674D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3727F" w:rsidP="00D74A9E" w14:paraId="0FFDA3A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3727F" w:rsidRPr="00CD0319" w:rsidP="00D74A9E" w14:paraId="107B994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3727F" w14:paraId="70B321CF" w14:textId="77777777">
      <w:pPr>
        <w:sectPr w:rsidSect="0033727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3727F" w14:paraId="2325022E" w14:textId="77777777"/>
    <w:sectPr w:rsidSect="0033727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27F" w14:paraId="21E0AD4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27F" w:rsidRPr="006D1E9A" w:rsidP="006D1E9A" w14:paraId="077FB63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3727F" w:rsidRPr="006D1E9A" w:rsidP="006D1E9A" w14:paraId="497E8C1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27F" w14:paraId="47ECF0E9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46DB89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1830A4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B2EDF8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CAD4F0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727F" w:rsidRPr="006D1E9A" w:rsidP="006D1E9A" w14:paraId="3BB7438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215595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86E0ED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4510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E2855"/>
    <w:rsid w:val="00243D9F"/>
    <w:rsid w:val="00271029"/>
    <w:rsid w:val="00274C28"/>
    <w:rsid w:val="0033727F"/>
    <w:rsid w:val="00391F00"/>
    <w:rsid w:val="004142B8"/>
    <w:rsid w:val="00462552"/>
    <w:rsid w:val="00497CE6"/>
    <w:rsid w:val="005055E8"/>
    <w:rsid w:val="00525D31"/>
    <w:rsid w:val="006173B7"/>
    <w:rsid w:val="00626437"/>
    <w:rsid w:val="00641D26"/>
    <w:rsid w:val="006443FA"/>
    <w:rsid w:val="00683BBB"/>
    <w:rsid w:val="006D1E9A"/>
    <w:rsid w:val="006F2FC9"/>
    <w:rsid w:val="007C0CD3"/>
    <w:rsid w:val="007E4B1F"/>
    <w:rsid w:val="00831086"/>
    <w:rsid w:val="0086185D"/>
    <w:rsid w:val="008C78CE"/>
    <w:rsid w:val="00910B39"/>
    <w:rsid w:val="00944C92"/>
    <w:rsid w:val="00980308"/>
    <w:rsid w:val="00981337"/>
    <w:rsid w:val="009D123B"/>
    <w:rsid w:val="00BF5249"/>
    <w:rsid w:val="00C21CC5"/>
    <w:rsid w:val="00CD0319"/>
    <w:rsid w:val="00CE14F8"/>
    <w:rsid w:val="00D63855"/>
    <w:rsid w:val="00D74A9E"/>
    <w:rsid w:val="00DD3BC0"/>
    <w:rsid w:val="00E14BD2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2022-05-12T12:55:00Z</dcterms:created>
  <dcterms:modified xsi:type="dcterms:W3CDTF">2022-05-12T13:04:00Z</dcterms:modified>
</cp:coreProperties>
</file>