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5D085A" w:rsidRPr="00725AE3" w:rsidP="00725AE3" w14:paraId="43F1165A" w14:textId="6E40AF19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</w:t>
      </w:r>
      <w:bookmarkStart w:id="1" w:name="_GoBack"/>
      <w:r>
        <w:rPr>
          <w:rFonts w:ascii="Arial" w:hAnsi="Arial" w:cs="Arial"/>
          <w:b/>
        </w:rPr>
        <w:t xml:space="preserve">tapa buraco na Rua </w:t>
      </w:r>
      <w:r w:rsidRPr="005D085A">
        <w:rPr>
          <w:rFonts w:ascii="Arial" w:hAnsi="Arial" w:cs="Arial"/>
          <w:b/>
        </w:rPr>
        <w:t>Sebastião Raposeiro Júnio</w:t>
      </w:r>
      <w:r w:rsidRPr="005D085A">
        <w:rPr>
          <w:rFonts w:ascii="Arial" w:hAnsi="Arial" w:cs="Arial"/>
          <w:b/>
        </w:rPr>
        <w:t xml:space="preserve">r, </w:t>
      </w:r>
      <w:r w:rsidRPr="005D085A">
        <w:rPr>
          <w:rFonts w:ascii="Arial" w:hAnsi="Arial" w:cs="Arial"/>
          <w:b/>
        </w:rPr>
        <w:t>Vila Yolanda Costa e Silva</w:t>
      </w:r>
      <w:bookmarkEnd w:id="1"/>
      <w:r w:rsidRPr="005D085A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90CA1"/>
    <w:rsid w:val="001C7187"/>
    <w:rsid w:val="001D6FDB"/>
    <w:rsid w:val="001F4CEA"/>
    <w:rsid w:val="00206C2E"/>
    <w:rsid w:val="00224CCA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085A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451EE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7F3C-CDE2-4D69-BF8A-40AD651F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2022-05-09T15:53:00Z</dcterms:created>
  <dcterms:modified xsi:type="dcterms:W3CDTF">2022-05-09T15:53:00Z</dcterms:modified>
</cp:coreProperties>
</file>