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706D38" w:rsidRPr="0054537F" w:rsidP="00706D38" w14:paraId="55F6CCAE" w14:textId="12FD1AB0">
      <w:pPr>
        <w:pStyle w:val="Normal2"/>
        <w:spacing w:after="0" w:line="360" w:lineRule="auto"/>
        <w:ind w:firstLine="1418"/>
        <w:jc w:val="both"/>
        <w:rPr>
          <w:rFonts w:ascii="Arial" w:hAnsi="Arial" w:cs="Arial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E631BE" w:rsidR="000E40AD">
        <w:rPr>
          <w:rFonts w:ascii="Arial" w:hAnsi="Arial" w:cs="Arial"/>
          <w:b/>
        </w:rPr>
        <w:t xml:space="preserve">ampliação e reforma </w:t>
      </w:r>
      <w:r w:rsidRPr="00E631BE" w:rsidR="00E41D3E">
        <w:rPr>
          <w:rFonts w:ascii="Arial" w:hAnsi="Arial" w:cs="Arial"/>
          <w:b/>
        </w:rPr>
        <w:t xml:space="preserve">da </w:t>
      </w:r>
      <w:r w:rsidRPr="00706D38">
        <w:rPr>
          <w:rFonts w:ascii="Arial" w:hAnsi="Arial" w:cs="Arial"/>
          <w:b/>
        </w:rPr>
        <w:t xml:space="preserve">Escola Municipal </w:t>
      </w:r>
      <w:r w:rsidRPr="00706D38">
        <w:rPr>
          <w:rFonts w:ascii="Arial" w:hAnsi="Arial" w:cs="Arial"/>
          <w:b/>
        </w:rPr>
        <w:t>Profª</w:t>
      </w:r>
      <w:r w:rsidRPr="00706D38">
        <w:rPr>
          <w:rFonts w:ascii="Arial" w:hAnsi="Arial" w:cs="Arial"/>
          <w:b/>
        </w:rPr>
        <w:t xml:space="preserve"> Martha </w:t>
      </w:r>
      <w:r w:rsidRPr="00706D38">
        <w:rPr>
          <w:rFonts w:ascii="Arial" w:hAnsi="Arial" w:cs="Arial"/>
          <w:b/>
        </w:rPr>
        <w:t>Smolii</w:t>
      </w:r>
      <w:r w:rsidRPr="00706D38">
        <w:rPr>
          <w:rFonts w:ascii="Arial" w:hAnsi="Arial" w:cs="Arial"/>
          <w:b/>
        </w:rPr>
        <w:t xml:space="preserve"> Domingues, localizada na Rua dos Eucaliptos, 151 - Jardim </w:t>
      </w:r>
      <w:r w:rsidRPr="00706D38">
        <w:rPr>
          <w:rFonts w:ascii="Arial" w:hAnsi="Arial" w:cs="Arial"/>
          <w:b/>
        </w:rPr>
        <w:t>Basilicata</w:t>
      </w:r>
      <w:r w:rsidRPr="00706D38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54537F">
        <w:rPr>
          <w:rFonts w:ascii="Arial" w:hAnsi="Arial" w:cs="Arial"/>
        </w:rPr>
        <w:t xml:space="preserve"> </w:t>
      </w:r>
    </w:p>
    <w:p w:rsidR="0072646A" w:rsidP="00513D66" w14:paraId="645DD368" w14:textId="12F57CF3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E631BE">
        <w:rPr>
          <w:rFonts w:ascii="Arial" w:hAnsi="Arial" w:cs="Arial"/>
          <w:b/>
        </w:rPr>
        <w:t xml:space="preserve"> </w:t>
      </w:r>
      <w:r w:rsidRPr="00C60800" w:rsidR="00134FB8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 w:rsidR="00134FB8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836B9" w:rsidP="00E836B9" w14:paraId="2A8C940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271950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65967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37F"/>
    <w:rsid w:val="0054572F"/>
    <w:rsid w:val="005530B0"/>
    <w:rsid w:val="00577C15"/>
    <w:rsid w:val="005E485A"/>
    <w:rsid w:val="005F54F8"/>
    <w:rsid w:val="00626437"/>
    <w:rsid w:val="00632FA0"/>
    <w:rsid w:val="00642AE6"/>
    <w:rsid w:val="006764A2"/>
    <w:rsid w:val="006C41A4"/>
    <w:rsid w:val="006D1E9A"/>
    <w:rsid w:val="00706D38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8F3682"/>
    <w:rsid w:val="00927655"/>
    <w:rsid w:val="00A03A4B"/>
    <w:rsid w:val="00A06CF2"/>
    <w:rsid w:val="00A3647D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25983"/>
    <w:rsid w:val="00E41D3E"/>
    <w:rsid w:val="00E52294"/>
    <w:rsid w:val="00E631BE"/>
    <w:rsid w:val="00E836B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DE373-2D23-4B2E-98BD-60133167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2021-06-07T13:39:00Z</dcterms:created>
  <dcterms:modified xsi:type="dcterms:W3CDTF">2022-04-18T18:12:00Z</dcterms:modified>
</cp:coreProperties>
</file>