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079D81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071A64">
        <w:rPr>
          <w:rFonts w:eastAsia="Calibri" w:cstheme="minorHAnsi"/>
          <w:sz w:val="24"/>
          <w:szCs w:val="24"/>
        </w:rPr>
        <w:t xml:space="preserve">viela entre as ruas </w:t>
      </w:r>
      <w:r w:rsidRPr="00071A64" w:rsidR="00071A64">
        <w:rPr>
          <w:rFonts w:eastAsia="Calibri" w:cstheme="minorHAnsi"/>
          <w:sz w:val="24"/>
          <w:szCs w:val="24"/>
        </w:rPr>
        <w:t>Rafael Rossi (antiga 8) e Aldivino Donizete Venâncio (antiga 7)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071A64" w:rsidR="00071A64">
        <w:rPr>
          <w:rFonts w:eastAsia="Calibri" w:cstheme="minorHAnsi"/>
          <w:sz w:val="24"/>
          <w:szCs w:val="24"/>
        </w:rPr>
        <w:t>Jardim Luiz Cia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71A64" w:rsidR="00071A64">
        <w:rPr>
          <w:rFonts w:eastAsia="Calibri" w:cstheme="minorHAnsi"/>
          <w:sz w:val="24"/>
          <w:szCs w:val="24"/>
        </w:rPr>
        <w:t>13175-260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119354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92B45">
        <w:rPr>
          <w:rFonts w:eastAsia="Calibri" w:cstheme="minorHAnsi"/>
          <w:sz w:val="24"/>
          <w:szCs w:val="24"/>
        </w:rPr>
        <w:t>05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A92B45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72444"/>
    <w:rsid w:val="00E8734F"/>
    <w:rsid w:val="00EB5C6A"/>
    <w:rsid w:val="00EC1FBD"/>
    <w:rsid w:val="00EF644F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2021-09-30T14:51:00Z</dcterms:created>
  <dcterms:modified xsi:type="dcterms:W3CDTF">2021-10-05T11:24:00Z</dcterms:modified>
</cp:coreProperties>
</file>