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P="0009039B" w14:paraId="4FB5E74A" w14:textId="7013621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EE29A6">
        <w:rPr>
          <w:rFonts w:ascii="Arial" w:hAnsi="Arial" w:cs="Arial"/>
          <w:b/>
          <w:bCs/>
          <w:sz w:val="24"/>
          <w:szCs w:val="24"/>
        </w:rPr>
        <w:t>A</w:t>
      </w:r>
      <w:r w:rsidR="00793E6D">
        <w:rPr>
          <w:rFonts w:ascii="Arial" w:hAnsi="Arial" w:cs="Arial"/>
          <w:b/>
          <w:bCs/>
          <w:sz w:val="24"/>
          <w:szCs w:val="24"/>
        </w:rPr>
        <w:t>lberto Bosco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793E6D">
        <w:rPr>
          <w:rFonts w:ascii="Arial" w:hAnsi="Arial" w:cs="Arial"/>
          <w:b/>
          <w:bCs/>
          <w:sz w:val="24"/>
          <w:szCs w:val="24"/>
        </w:rPr>
        <w:t xml:space="preserve"> 744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BF6434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E29A6" w:rsidRPr="00F06910" w:rsidP="0009039B" w14:paraId="3084B04E" w14:textId="6DC2040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32B2FEE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F6434">
        <w:rPr>
          <w:rFonts w:ascii="Arial" w:hAnsi="Arial" w:cs="Arial"/>
          <w:sz w:val="24"/>
          <w:szCs w:val="24"/>
        </w:rPr>
        <w:t>08 de setembro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47167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5207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14F06"/>
    <w:rsid w:val="00720BAE"/>
    <w:rsid w:val="0073590B"/>
    <w:rsid w:val="007877AC"/>
    <w:rsid w:val="00793E6D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36</cp:revision>
  <cp:lastPrinted>2021-05-03T18:14:00Z</cp:lastPrinted>
  <dcterms:created xsi:type="dcterms:W3CDTF">2021-05-03T18:17:00Z</dcterms:created>
  <dcterms:modified xsi:type="dcterms:W3CDTF">2021-09-08T17:28:00Z</dcterms:modified>
</cp:coreProperties>
</file>