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188" w:rsidP="001729A9" w14:paraId="3F592BF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3F81562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65188" w:rsidP="008D185D" w14:paraId="63FB9268" w14:textId="6A52FD98">
      <w:pPr>
        <w:pStyle w:val="NormalWeb"/>
        <w:jc w:val="both"/>
        <w:rPr>
          <w:rFonts w:asciiTheme="minorHAnsi" w:hAnsiTheme="minorHAnsi" w:cstheme="minorHAnsi"/>
        </w:rPr>
      </w:pPr>
    </w:p>
    <w:p w:rsidR="008D185D" w:rsidRPr="008D185D" w:rsidP="008D185D" w14:paraId="1AACBD20" w14:textId="4E0F5D98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De conformidade com o artigo 206, § 1º, Inciso IV do Regimento Interno desta Casa de </w:t>
      </w:r>
      <w:r>
        <w:rPr>
          <w:rFonts w:asciiTheme="minorHAnsi" w:hAnsiTheme="minorHAnsi" w:cstheme="minorHAnsi"/>
        </w:rPr>
        <w:t>L</w:t>
      </w:r>
      <w:r w:rsidRPr="008D185D">
        <w:rPr>
          <w:rFonts w:asciiTheme="minorHAnsi" w:hAnsiTheme="minorHAnsi" w:cstheme="minorHAnsi"/>
        </w:rPr>
        <w:t xml:space="preserve">eis, apresentamos à Mesa Diretora, ouvido o Douto Plenário e dispensadas as demais formalidades </w:t>
      </w:r>
      <w:r>
        <w:rPr>
          <w:rFonts w:asciiTheme="minorHAnsi" w:hAnsiTheme="minorHAnsi" w:cstheme="minorHAnsi"/>
        </w:rPr>
        <w:t>r</w:t>
      </w:r>
      <w:r w:rsidRPr="008D185D">
        <w:rPr>
          <w:rFonts w:asciiTheme="minorHAnsi" w:hAnsiTheme="minorHAnsi" w:cstheme="minorHAnsi"/>
        </w:rPr>
        <w:t xml:space="preserve">egimentais, </w:t>
      </w:r>
      <w:r w:rsidRPr="00E129C7">
        <w:rPr>
          <w:rFonts w:asciiTheme="minorHAnsi" w:hAnsiTheme="minorHAnsi" w:cstheme="minorHAnsi"/>
          <w:b/>
          <w:bCs/>
        </w:rPr>
        <w:t>Moção de Pesar pelo falecimento d</w:t>
      </w:r>
      <w:r w:rsidR="00E478A5">
        <w:rPr>
          <w:rFonts w:asciiTheme="minorHAnsi" w:hAnsiTheme="minorHAnsi" w:cstheme="minorHAnsi"/>
          <w:b/>
          <w:bCs/>
        </w:rPr>
        <w:t>o Sr.</w:t>
      </w:r>
      <w:r w:rsidRPr="00E129C7">
        <w:rPr>
          <w:rFonts w:asciiTheme="minorHAnsi" w:hAnsiTheme="minorHAnsi" w:cstheme="minorHAnsi"/>
          <w:b/>
          <w:bCs/>
        </w:rPr>
        <w:t xml:space="preserve"> </w:t>
      </w:r>
      <w:r w:rsidR="00755033">
        <w:rPr>
          <w:rFonts w:asciiTheme="minorHAnsi" w:hAnsiTheme="minorHAnsi" w:cstheme="minorHAnsi"/>
          <w:b/>
          <w:bCs/>
        </w:rPr>
        <w:t>Antonio</w:t>
      </w:r>
      <w:r w:rsidR="00755033">
        <w:rPr>
          <w:rFonts w:asciiTheme="minorHAnsi" w:hAnsiTheme="minorHAnsi" w:cstheme="minorHAnsi"/>
          <w:b/>
          <w:bCs/>
        </w:rPr>
        <w:t xml:space="preserve"> Carvalho Neto</w:t>
      </w:r>
      <w:r w:rsidRPr="008D185D">
        <w:rPr>
          <w:rFonts w:asciiTheme="minorHAnsi" w:hAnsiTheme="minorHAnsi" w:cstheme="minorHAnsi"/>
        </w:rPr>
        <w:t xml:space="preserve">, aos </w:t>
      </w:r>
      <w:r w:rsidR="00755033">
        <w:rPr>
          <w:rFonts w:asciiTheme="minorHAnsi" w:hAnsiTheme="minorHAnsi" w:cstheme="minorHAnsi"/>
        </w:rPr>
        <w:t>68</w:t>
      </w:r>
      <w:r w:rsidRPr="008D185D">
        <w:rPr>
          <w:rFonts w:asciiTheme="minorHAnsi" w:hAnsiTheme="minorHAnsi" w:cstheme="minorHAnsi"/>
        </w:rPr>
        <w:t xml:space="preserve"> anos de idade, ocorrido no dia </w:t>
      </w:r>
      <w:r w:rsidR="00755033">
        <w:rPr>
          <w:rFonts w:asciiTheme="minorHAnsi" w:hAnsiTheme="minorHAnsi" w:cstheme="minorHAnsi"/>
        </w:rPr>
        <w:t>02</w:t>
      </w:r>
      <w:r w:rsidRPr="008D185D">
        <w:rPr>
          <w:rFonts w:asciiTheme="minorHAnsi" w:hAnsiTheme="minorHAnsi" w:cstheme="minorHAnsi"/>
        </w:rPr>
        <w:t xml:space="preserve"> de </w:t>
      </w:r>
      <w:r w:rsidR="00755033">
        <w:rPr>
          <w:rFonts w:asciiTheme="minorHAnsi" w:hAnsiTheme="minorHAnsi" w:cstheme="minorHAnsi"/>
        </w:rPr>
        <w:t>agost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de 2021.</w:t>
      </w:r>
    </w:p>
    <w:p w:rsidR="008D185D" w:rsidRPr="008D185D" w:rsidP="008D185D" w14:paraId="6FE02BB2" w14:textId="24F412C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>Queremos, através desta Moção, externar votos de mais profundo pesar pelo passamento d</w:t>
      </w:r>
      <w:r w:rsidR="00E478A5"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</w:t>
      </w:r>
      <w:r w:rsidR="00E478A5">
        <w:rPr>
          <w:rFonts w:asciiTheme="minorHAnsi" w:hAnsiTheme="minorHAnsi" w:cstheme="minorHAnsi"/>
        </w:rPr>
        <w:t xml:space="preserve">Sr. </w:t>
      </w:r>
      <w:r w:rsidRPr="00755033" w:rsidR="00755033">
        <w:rPr>
          <w:rFonts w:asciiTheme="minorHAnsi" w:hAnsiTheme="minorHAnsi" w:cstheme="minorHAnsi"/>
        </w:rPr>
        <w:t>Antonio</w:t>
      </w:r>
      <w:r w:rsidRPr="00755033" w:rsidR="00755033">
        <w:rPr>
          <w:rFonts w:asciiTheme="minorHAnsi" w:hAnsiTheme="minorHAnsi" w:cstheme="minorHAnsi"/>
        </w:rPr>
        <w:t xml:space="preserve"> Carvalho Neto</w:t>
      </w:r>
      <w:r w:rsidRPr="008D185D">
        <w:rPr>
          <w:rFonts w:asciiTheme="minorHAnsi" w:hAnsiTheme="minorHAnsi" w:cstheme="minorHAnsi"/>
        </w:rPr>
        <w:t>. Que Deus, com sua imensa sabedoria e misericórdia, possa confortar seus familiares e amigos nes</w:t>
      </w:r>
      <w:r w:rsidR="00E968C9">
        <w:rPr>
          <w:rFonts w:asciiTheme="minorHAnsi" w:hAnsiTheme="minorHAnsi" w:cstheme="minorHAnsi"/>
        </w:rPr>
        <w:t>t</w:t>
      </w:r>
      <w:r w:rsidRPr="008D185D">
        <w:rPr>
          <w:rFonts w:asciiTheme="minorHAnsi" w:hAnsiTheme="minorHAnsi" w:cstheme="minorHAnsi"/>
        </w:rPr>
        <w:t>e momento de dor e de saudades.</w:t>
      </w:r>
    </w:p>
    <w:p w:rsidR="003D78A0" w:rsidP="009200BE" w14:paraId="395693EE" w14:textId="234D0663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7237A5">
        <w:rPr>
          <w:rFonts w:asciiTheme="minorHAnsi" w:hAnsiTheme="minorHAnsi" w:cstheme="minorHAnsi"/>
        </w:rPr>
        <w:t xml:space="preserve">asado </w:t>
      </w:r>
      <w:r>
        <w:rPr>
          <w:rFonts w:asciiTheme="minorHAnsi" w:hAnsiTheme="minorHAnsi" w:cstheme="minorHAnsi"/>
        </w:rPr>
        <w:t>durante</w:t>
      </w:r>
      <w:r>
        <w:rPr>
          <w:rFonts w:asciiTheme="minorHAnsi" w:hAnsiTheme="minorHAnsi" w:cstheme="minorHAnsi"/>
        </w:rPr>
        <w:t xml:space="preserve"> 43 anos</w:t>
      </w:r>
      <w:r>
        <w:rPr>
          <w:rFonts w:asciiTheme="minorHAnsi" w:hAnsiTheme="minorHAnsi" w:cstheme="minorHAnsi"/>
        </w:rPr>
        <w:t xml:space="preserve"> </w:t>
      </w:r>
      <w:r w:rsidR="007237A5">
        <w:rPr>
          <w:rFonts w:asciiTheme="minorHAnsi" w:hAnsiTheme="minorHAnsi" w:cstheme="minorHAnsi"/>
        </w:rPr>
        <w:t xml:space="preserve">com a Sra. Edna Maria Ferreira Carvalho, </w:t>
      </w:r>
      <w:r w:rsidR="006F36D9">
        <w:rPr>
          <w:rFonts w:asciiTheme="minorHAnsi" w:hAnsiTheme="minorHAnsi" w:cstheme="minorHAnsi"/>
        </w:rPr>
        <w:t>deixou 0</w:t>
      </w:r>
      <w:r>
        <w:rPr>
          <w:rFonts w:asciiTheme="minorHAnsi" w:hAnsiTheme="minorHAnsi" w:cstheme="minorHAnsi"/>
        </w:rPr>
        <w:t>3</w:t>
      </w:r>
      <w:r w:rsidR="006F36D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três</w:t>
      </w:r>
      <w:r w:rsidR="006F36D9">
        <w:rPr>
          <w:rFonts w:asciiTheme="minorHAnsi" w:hAnsiTheme="minorHAnsi" w:cstheme="minorHAnsi"/>
        </w:rPr>
        <w:t xml:space="preserve">) </w:t>
      </w:r>
      <w:r w:rsidR="0076703F">
        <w:rPr>
          <w:rFonts w:asciiTheme="minorHAnsi" w:hAnsiTheme="minorHAnsi" w:cstheme="minorHAnsi"/>
        </w:rPr>
        <w:t xml:space="preserve">filhos, de nomes </w:t>
      </w:r>
      <w:r>
        <w:rPr>
          <w:rFonts w:asciiTheme="minorHAnsi" w:hAnsiTheme="minorHAnsi" w:cstheme="minorHAnsi"/>
        </w:rPr>
        <w:t>Fernanda</w:t>
      </w:r>
      <w:r w:rsidR="009200B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Wesley</w:t>
      </w:r>
      <w:r w:rsidR="009200BE">
        <w:rPr>
          <w:rFonts w:asciiTheme="minorHAnsi" w:hAnsiTheme="minorHAnsi" w:cstheme="minorHAnsi"/>
        </w:rPr>
        <w:t xml:space="preserve"> e </w:t>
      </w:r>
      <w:r>
        <w:rPr>
          <w:rFonts w:asciiTheme="minorHAnsi" w:hAnsiTheme="minorHAnsi" w:cstheme="minorHAnsi"/>
        </w:rPr>
        <w:t>Tamiris</w:t>
      </w:r>
      <w:r w:rsidR="009200BE">
        <w:rPr>
          <w:rFonts w:asciiTheme="minorHAnsi" w:hAnsiTheme="minorHAnsi" w:cstheme="minorHAnsi"/>
        </w:rPr>
        <w:t xml:space="preserve">, </w:t>
      </w:r>
      <w:r w:rsidR="00BF204E">
        <w:rPr>
          <w:rFonts w:asciiTheme="minorHAnsi" w:hAnsiTheme="minorHAnsi" w:cstheme="minorHAnsi"/>
        </w:rPr>
        <w:t>e</w:t>
      </w:r>
      <w:r w:rsidR="009200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</w:t>
      </w:r>
      <w:r w:rsidR="009200BE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cinco</w:t>
      </w:r>
      <w:r w:rsidR="009200BE">
        <w:rPr>
          <w:rFonts w:asciiTheme="minorHAnsi" w:hAnsiTheme="minorHAnsi" w:cstheme="minorHAnsi"/>
        </w:rPr>
        <w:t>)</w:t>
      </w:r>
      <w:r w:rsidRPr="008038AA" w:rsidR="0076703F">
        <w:rPr>
          <w:rFonts w:asciiTheme="minorHAnsi" w:hAnsiTheme="minorHAnsi" w:cstheme="minorHAnsi"/>
        </w:rPr>
        <w:t xml:space="preserve"> net</w:t>
      </w:r>
      <w:r>
        <w:rPr>
          <w:rFonts w:asciiTheme="minorHAnsi" w:hAnsiTheme="minorHAnsi" w:cstheme="minorHAnsi"/>
        </w:rPr>
        <w:t>o</w:t>
      </w:r>
      <w:r w:rsidRPr="008038AA" w:rsidR="0076703F">
        <w:rPr>
          <w:rFonts w:asciiTheme="minorHAnsi" w:hAnsiTheme="minorHAnsi" w:cstheme="minorHAnsi"/>
        </w:rPr>
        <w:t>s</w:t>
      </w:r>
      <w:r w:rsidRPr="008038AA" w:rsidR="006F36D9">
        <w:rPr>
          <w:rFonts w:asciiTheme="minorHAnsi" w:hAnsiTheme="minorHAnsi" w:cstheme="minorHAnsi"/>
        </w:rPr>
        <w:t xml:space="preserve">. </w:t>
      </w:r>
      <w:r w:rsidRPr="008D185D" w:rsidR="0076703F">
        <w:rPr>
          <w:rFonts w:asciiTheme="minorHAnsi" w:hAnsiTheme="minorHAnsi" w:cstheme="minorHAnsi"/>
        </w:rPr>
        <w:t xml:space="preserve">Morador </w:t>
      </w:r>
      <w:r w:rsidR="009200BE">
        <w:rPr>
          <w:rFonts w:asciiTheme="minorHAnsi" w:hAnsiTheme="minorHAnsi" w:cstheme="minorHAnsi"/>
        </w:rPr>
        <w:t xml:space="preserve">de Sumaré </w:t>
      </w:r>
      <w:r>
        <w:rPr>
          <w:rFonts w:asciiTheme="minorHAnsi" w:hAnsiTheme="minorHAnsi" w:cstheme="minorHAnsi"/>
        </w:rPr>
        <w:t>desde seu nascimento, no bairro Jardim João Paulo II</w:t>
      </w:r>
      <w:r w:rsidR="000A3CF3">
        <w:rPr>
          <w:rFonts w:asciiTheme="minorHAnsi" w:hAnsiTheme="minorHAnsi" w:cstheme="minorHAnsi"/>
        </w:rPr>
        <w:t xml:space="preserve">, conhecido carinhosamente pelos amigos como </w:t>
      </w:r>
      <w:r>
        <w:rPr>
          <w:rFonts w:asciiTheme="minorHAnsi" w:hAnsiTheme="minorHAnsi" w:cstheme="minorHAnsi"/>
        </w:rPr>
        <w:t>Toninho</w:t>
      </w:r>
      <w:r w:rsidR="000A3C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trabalhou como funcionário público municipal por 28 anos. Zeloso em sua vida profissional, </w:t>
      </w:r>
      <w:r w:rsidR="005953AD">
        <w:rPr>
          <w:rFonts w:asciiTheme="minorHAnsi" w:hAnsiTheme="minorHAnsi" w:cstheme="minorHAnsi"/>
        </w:rPr>
        <w:t>exercendo</w:t>
      </w:r>
      <w:r>
        <w:rPr>
          <w:rFonts w:asciiTheme="minorHAnsi" w:hAnsiTheme="minorHAnsi" w:cstheme="minorHAnsi"/>
        </w:rPr>
        <w:t xml:space="preserve"> carreira pública na função de motorista, </w:t>
      </w:r>
      <w:r w:rsidR="009200BE">
        <w:rPr>
          <w:rFonts w:asciiTheme="minorHAnsi" w:hAnsiTheme="minorHAnsi" w:cstheme="minorHAnsi"/>
        </w:rPr>
        <w:t>f</w:t>
      </w:r>
      <w:r w:rsidR="0076703F">
        <w:rPr>
          <w:rFonts w:asciiTheme="minorHAnsi" w:hAnsiTheme="minorHAnsi" w:cstheme="minorHAnsi"/>
        </w:rPr>
        <w:t>oi u</w:t>
      </w:r>
      <w:r w:rsidRPr="008038AA" w:rsidR="0076703F">
        <w:rPr>
          <w:rFonts w:asciiTheme="minorHAnsi" w:hAnsiTheme="minorHAnsi" w:cstheme="minorHAnsi"/>
        </w:rPr>
        <w:t>m</w:t>
      </w:r>
      <w:r w:rsidR="000A3CF3">
        <w:rPr>
          <w:rFonts w:asciiTheme="minorHAnsi" w:hAnsiTheme="minorHAnsi" w:cstheme="minorHAnsi"/>
        </w:rPr>
        <w:t xml:space="preserve"> pai </w:t>
      </w:r>
      <w:r>
        <w:rPr>
          <w:rFonts w:asciiTheme="minorHAnsi" w:hAnsiTheme="minorHAnsi" w:cstheme="minorHAnsi"/>
        </w:rPr>
        <w:t>exemplar, um marido atencioso e uma pessoa sempre pronta a servir ao próximo.</w:t>
      </w:r>
    </w:p>
    <w:p w:rsidR="008D185D" w:rsidRPr="008D185D" w:rsidP="000A3CF3" w14:paraId="416CB76B" w14:textId="1A3EFA58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Para a nossa tristeza, ele foi acometido </w:t>
      </w:r>
      <w:r>
        <w:rPr>
          <w:rFonts w:asciiTheme="minorHAnsi" w:hAnsiTheme="minorHAnsi" w:cstheme="minorHAnsi"/>
        </w:rPr>
        <w:t xml:space="preserve">por </w:t>
      </w:r>
      <w:r w:rsidR="003D78A0">
        <w:rPr>
          <w:rFonts w:asciiTheme="minorHAnsi" w:hAnsiTheme="minorHAnsi" w:cstheme="minorHAnsi"/>
        </w:rPr>
        <w:t xml:space="preserve">neoplasia e, </w:t>
      </w:r>
      <w:r w:rsidR="000A3CF3">
        <w:rPr>
          <w:rFonts w:asciiTheme="minorHAnsi" w:hAnsiTheme="minorHAnsi" w:cstheme="minorHAnsi"/>
        </w:rPr>
        <w:t>devido a complicações</w:t>
      </w:r>
      <w:r w:rsidR="003D78A0">
        <w:rPr>
          <w:rFonts w:asciiTheme="minorHAnsi" w:hAnsiTheme="minorHAnsi" w:cstheme="minorHAnsi"/>
        </w:rPr>
        <w:t xml:space="preserve">, </w:t>
      </w:r>
      <w:r w:rsidRPr="008D185D">
        <w:rPr>
          <w:rFonts w:asciiTheme="minorHAnsi" w:hAnsiTheme="minorHAnsi" w:cstheme="minorHAnsi"/>
        </w:rPr>
        <w:t>aprouve a Deus recolhê-lo em decorrência d</w:t>
      </w:r>
      <w:r>
        <w:rPr>
          <w:rFonts w:asciiTheme="minorHAnsi" w:hAnsiTheme="minorHAnsi" w:cstheme="minorHAnsi"/>
        </w:rPr>
        <w:t xml:space="preserve">estes problemas </w:t>
      </w:r>
      <w:r w:rsidR="000A3CF3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saúde</w:t>
      </w:r>
      <w:r w:rsidRPr="008D185D">
        <w:rPr>
          <w:rFonts w:asciiTheme="minorHAnsi" w:hAnsiTheme="minorHAnsi" w:cstheme="minorHAnsi"/>
        </w:rPr>
        <w:t>.</w:t>
      </w:r>
      <w:r w:rsidR="000A3CF3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 xml:space="preserve">Sendo </w:t>
      </w:r>
      <w:r>
        <w:rPr>
          <w:rFonts w:asciiTheme="minorHAnsi" w:hAnsiTheme="minorHAnsi" w:cstheme="minorHAnsi"/>
        </w:rPr>
        <w:t>alguém</w:t>
      </w:r>
      <w:r w:rsidRPr="008D185D">
        <w:rPr>
          <w:rFonts w:asciiTheme="minorHAnsi" w:hAnsiTheme="minorHAnsi" w:cstheme="minorHAnsi"/>
        </w:rPr>
        <w:t xml:space="preserve"> muito querid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e estimad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por todos, deixa saudades e uma enorme lacuna em sua família e entre aqueles que o conheceram.</w:t>
      </w:r>
    </w:p>
    <w:p w:rsidR="008D185D" w:rsidRPr="008D185D" w:rsidP="008D185D" w14:paraId="02C558FE" w14:textId="7BDE1BD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8D185D" w:rsidP="008D185D" w14:paraId="0CD7A423" w14:textId="2A98F8C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8D185D">
        <w:rPr>
          <w:rFonts w:asciiTheme="minorHAnsi" w:hAnsiTheme="minorHAnsi" w:cstheme="minorHAnsi"/>
        </w:rPr>
        <w:t xml:space="preserve"> que se transmita o teor </w:t>
      </w:r>
      <w:r w:rsidR="00542B03">
        <w:rPr>
          <w:rFonts w:asciiTheme="minorHAnsi" w:hAnsiTheme="minorHAnsi" w:cstheme="minorHAnsi"/>
        </w:rPr>
        <w:t>à</w:t>
      </w:r>
      <w:r w:rsidRPr="008D185D">
        <w:rPr>
          <w:rFonts w:asciiTheme="minorHAnsi" w:hAnsiTheme="minorHAnsi" w:cstheme="minorHAnsi"/>
        </w:rPr>
        <w:t xml:space="preserve"> família enlutada com nossas sinceras condolências.</w:t>
      </w:r>
    </w:p>
    <w:p w:rsidR="00AD466E" w:rsidP="00492F19" w14:paraId="6990DA3D" w14:textId="62FE9743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ED2761">
        <w:rPr>
          <w:rFonts w:asciiTheme="minorHAnsi" w:hAnsiTheme="minorHAnsi" w:cstheme="minorHAnsi"/>
        </w:rPr>
        <w:t>1</w:t>
      </w:r>
      <w:r w:rsidR="00BF204E">
        <w:rPr>
          <w:rFonts w:asciiTheme="minorHAnsi" w:hAnsiTheme="minorHAnsi" w:cstheme="minorHAnsi"/>
        </w:rPr>
        <w:t>6</w:t>
      </w:r>
      <w:r w:rsidRPr="001729A9">
        <w:rPr>
          <w:rFonts w:asciiTheme="minorHAnsi" w:hAnsiTheme="minorHAnsi" w:cstheme="minorHAnsi"/>
        </w:rPr>
        <w:t xml:space="preserve"> de </w:t>
      </w:r>
      <w:r w:rsidR="00ED2761">
        <w:rPr>
          <w:rFonts w:asciiTheme="minorHAnsi" w:hAnsiTheme="minorHAnsi" w:cstheme="minorHAnsi"/>
        </w:rPr>
        <w:t>agosto</w:t>
      </w:r>
      <w:r w:rsidRPr="001729A9">
        <w:rPr>
          <w:rFonts w:asciiTheme="minorHAnsi" w:hAnsiTheme="minorHAnsi" w:cstheme="minorHAnsi"/>
        </w:rPr>
        <w:t xml:space="preserve"> de 2021.</w:t>
      </w:r>
    </w:p>
    <w:p w:rsidR="00016E86" w:rsidP="00FD06FE" w14:paraId="38B5190C" w14:textId="335BEE31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C13404" w:rsidRPr="001729A9" w:rsidP="00FD06FE" w14:paraId="68CDA3E4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065188" w:rsidP="008038AA" w14:paraId="5B643F55" w14:textId="0D13EC6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0A3CF3" w:rsidRPr="008038AA" w:rsidP="008038AA" w14:paraId="50601616" w14:textId="6191D7D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FF"/>
    <w:rsid w:val="0001585E"/>
    <w:rsid w:val="00016E86"/>
    <w:rsid w:val="00032560"/>
    <w:rsid w:val="000445F9"/>
    <w:rsid w:val="00051393"/>
    <w:rsid w:val="00055A31"/>
    <w:rsid w:val="00065188"/>
    <w:rsid w:val="00097688"/>
    <w:rsid w:val="000A3CF3"/>
    <w:rsid w:val="000D2BDC"/>
    <w:rsid w:val="000D3C90"/>
    <w:rsid w:val="00104AAA"/>
    <w:rsid w:val="0015657E"/>
    <w:rsid w:val="00156CF8"/>
    <w:rsid w:val="001606A0"/>
    <w:rsid w:val="001729A9"/>
    <w:rsid w:val="001C25DB"/>
    <w:rsid w:val="001D2105"/>
    <w:rsid w:val="001D2D6F"/>
    <w:rsid w:val="001E0963"/>
    <w:rsid w:val="001F32CB"/>
    <w:rsid w:val="002373E7"/>
    <w:rsid w:val="00237451"/>
    <w:rsid w:val="002617F0"/>
    <w:rsid w:val="00283A8C"/>
    <w:rsid w:val="00306AA4"/>
    <w:rsid w:val="00324D28"/>
    <w:rsid w:val="00356E61"/>
    <w:rsid w:val="00362FBE"/>
    <w:rsid w:val="00366581"/>
    <w:rsid w:val="00367E55"/>
    <w:rsid w:val="00390C81"/>
    <w:rsid w:val="003A545F"/>
    <w:rsid w:val="003A7842"/>
    <w:rsid w:val="003D78A0"/>
    <w:rsid w:val="00416F62"/>
    <w:rsid w:val="00436B4A"/>
    <w:rsid w:val="00460A32"/>
    <w:rsid w:val="00492F19"/>
    <w:rsid w:val="004A0B3B"/>
    <w:rsid w:val="004A200A"/>
    <w:rsid w:val="004B2CC9"/>
    <w:rsid w:val="004B5A0F"/>
    <w:rsid w:val="004C5791"/>
    <w:rsid w:val="004D6EC6"/>
    <w:rsid w:val="004F361D"/>
    <w:rsid w:val="004F3EC3"/>
    <w:rsid w:val="0051286F"/>
    <w:rsid w:val="005246FF"/>
    <w:rsid w:val="00542B03"/>
    <w:rsid w:val="00567D3E"/>
    <w:rsid w:val="005953AD"/>
    <w:rsid w:val="005A3E43"/>
    <w:rsid w:val="005C6D52"/>
    <w:rsid w:val="005D1F69"/>
    <w:rsid w:val="005E4A6D"/>
    <w:rsid w:val="00626437"/>
    <w:rsid w:val="006268DD"/>
    <w:rsid w:val="00632FA0"/>
    <w:rsid w:val="006403B0"/>
    <w:rsid w:val="00662426"/>
    <w:rsid w:val="00696A51"/>
    <w:rsid w:val="006A382D"/>
    <w:rsid w:val="006A7A6E"/>
    <w:rsid w:val="006B6A13"/>
    <w:rsid w:val="006C0F04"/>
    <w:rsid w:val="006C41A4"/>
    <w:rsid w:val="006D1E9A"/>
    <w:rsid w:val="006D5753"/>
    <w:rsid w:val="006E1CB4"/>
    <w:rsid w:val="006F36D9"/>
    <w:rsid w:val="006F5E59"/>
    <w:rsid w:val="00716A65"/>
    <w:rsid w:val="007237A5"/>
    <w:rsid w:val="00755033"/>
    <w:rsid w:val="0076703F"/>
    <w:rsid w:val="00785D21"/>
    <w:rsid w:val="007B2532"/>
    <w:rsid w:val="007F41C7"/>
    <w:rsid w:val="008038AA"/>
    <w:rsid w:val="00813FAA"/>
    <w:rsid w:val="00822396"/>
    <w:rsid w:val="00853264"/>
    <w:rsid w:val="00867541"/>
    <w:rsid w:val="00875E3C"/>
    <w:rsid w:val="00881628"/>
    <w:rsid w:val="008912B6"/>
    <w:rsid w:val="00895474"/>
    <w:rsid w:val="008D185D"/>
    <w:rsid w:val="009200BE"/>
    <w:rsid w:val="00935976"/>
    <w:rsid w:val="00981AD0"/>
    <w:rsid w:val="00984E38"/>
    <w:rsid w:val="009B7D0C"/>
    <w:rsid w:val="009C070D"/>
    <w:rsid w:val="009C73FE"/>
    <w:rsid w:val="009D62B8"/>
    <w:rsid w:val="009E077D"/>
    <w:rsid w:val="009E495D"/>
    <w:rsid w:val="009F1824"/>
    <w:rsid w:val="009F425C"/>
    <w:rsid w:val="00A06CF2"/>
    <w:rsid w:val="00A22763"/>
    <w:rsid w:val="00A22CD0"/>
    <w:rsid w:val="00A514F5"/>
    <w:rsid w:val="00A579D5"/>
    <w:rsid w:val="00A613C8"/>
    <w:rsid w:val="00AA6B1B"/>
    <w:rsid w:val="00AB7AB3"/>
    <w:rsid w:val="00AD466E"/>
    <w:rsid w:val="00AF14D0"/>
    <w:rsid w:val="00B14C9D"/>
    <w:rsid w:val="00B51882"/>
    <w:rsid w:val="00B77C5D"/>
    <w:rsid w:val="00BB7FED"/>
    <w:rsid w:val="00BC17C3"/>
    <w:rsid w:val="00BE7251"/>
    <w:rsid w:val="00BF204E"/>
    <w:rsid w:val="00C00C1E"/>
    <w:rsid w:val="00C13404"/>
    <w:rsid w:val="00C208CC"/>
    <w:rsid w:val="00C36776"/>
    <w:rsid w:val="00C705AC"/>
    <w:rsid w:val="00CA2A7D"/>
    <w:rsid w:val="00CB6BC4"/>
    <w:rsid w:val="00CD6B58"/>
    <w:rsid w:val="00CF401E"/>
    <w:rsid w:val="00CF52EE"/>
    <w:rsid w:val="00D23CFB"/>
    <w:rsid w:val="00D445E6"/>
    <w:rsid w:val="00D46108"/>
    <w:rsid w:val="00D659B3"/>
    <w:rsid w:val="00D85ECC"/>
    <w:rsid w:val="00DB4694"/>
    <w:rsid w:val="00DD2190"/>
    <w:rsid w:val="00DD6ABA"/>
    <w:rsid w:val="00E129C7"/>
    <w:rsid w:val="00E478A5"/>
    <w:rsid w:val="00E50DEB"/>
    <w:rsid w:val="00E543A2"/>
    <w:rsid w:val="00E750AB"/>
    <w:rsid w:val="00E809BB"/>
    <w:rsid w:val="00E968C9"/>
    <w:rsid w:val="00EB6305"/>
    <w:rsid w:val="00ED2761"/>
    <w:rsid w:val="00F0003E"/>
    <w:rsid w:val="00F55ADC"/>
    <w:rsid w:val="00F85091"/>
    <w:rsid w:val="00F9229B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1509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2021-08-13T17:22:00Z</dcterms:created>
  <dcterms:modified xsi:type="dcterms:W3CDTF">2021-08-16T12:02:00Z</dcterms:modified>
</cp:coreProperties>
</file>