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C0C6FA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BB3A66">
        <w:rPr>
          <w:sz w:val="28"/>
          <w:szCs w:val="28"/>
        </w:rPr>
        <w:t>treco</w:t>
      </w:r>
      <w:r w:rsidR="00A83DDE">
        <w:rPr>
          <w:sz w:val="28"/>
          <w:szCs w:val="28"/>
        </w:rPr>
        <w:t xml:space="preserve"> na Rua </w:t>
      </w:r>
      <w:r w:rsidR="00A83DDE">
        <w:rPr>
          <w:sz w:val="28"/>
          <w:szCs w:val="28"/>
        </w:rPr>
        <w:t>Jandiro</w:t>
      </w:r>
      <w:r w:rsidR="00A83DDE">
        <w:rPr>
          <w:sz w:val="28"/>
          <w:szCs w:val="28"/>
        </w:rPr>
        <w:t xml:space="preserve"> </w:t>
      </w:r>
      <w:r w:rsidR="00A83DDE">
        <w:rPr>
          <w:sz w:val="28"/>
          <w:szCs w:val="28"/>
        </w:rPr>
        <w:t>Baldioti</w:t>
      </w:r>
      <w:r w:rsidR="00A83DDE">
        <w:rPr>
          <w:sz w:val="28"/>
          <w:szCs w:val="28"/>
        </w:rPr>
        <w:t xml:space="preserve">, </w:t>
      </w:r>
      <w:r w:rsidR="00453207">
        <w:rPr>
          <w:sz w:val="28"/>
          <w:szCs w:val="28"/>
        </w:rPr>
        <w:t>252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17320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03D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2026-10-05T13:08:00Z</dcterms:created>
  <dcterms:modified xsi:type="dcterms:W3CDTF">2026-10-05T13:08:00Z</dcterms:modified>
</cp:coreProperties>
</file>