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B641EE" w:rsidRPr="00B641EE" w:rsidP="00B641EE" w14:paraId="3113AA4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B641EE">
        <w:rPr>
          <w:rFonts w:ascii="Times New Roman" w:hAnsi="Times New Roman" w:cs="Times New Roman"/>
          <w:b/>
          <w:noProof/>
          <w:sz w:val="24"/>
          <w:szCs w:val="24"/>
        </w:rPr>
        <w:t>R. Dos Cravos - Parque Rosa e Silva</w:t>
      </w:r>
    </w:p>
    <w:p w:rsidR="00BF13A9" w:rsidRPr="004D01BB" w:rsidP="00062BE7" w14:paraId="4337FBBB" w14:textId="5A795AB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B641EE" w:rsidRPr="00B641EE" w:rsidP="00B641EE" w14:paraId="108266F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B641EE">
        <w:rPr>
          <w:rFonts w:ascii="Times New Roman" w:eastAsia="Arial" w:hAnsi="Times New Roman" w:cs="Times New Roman"/>
          <w:sz w:val="24"/>
          <w:szCs w:val="24"/>
        </w:rPr>
        <w:t>R. Dos Cravos - Parque Rosa e Silva</w:t>
      </w:r>
    </w:p>
    <w:p w:rsidR="003764D2" w:rsidRPr="003764D2" w:rsidP="003764D2" w14:paraId="76B6A821" w14:textId="75B469B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08176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15440EA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641EE">
        <w:rPr>
          <w:rFonts w:ascii="Times New Roman" w:eastAsia="Arial" w:hAnsi="Times New Roman" w:cs="Times New Roman"/>
          <w:sz w:val="24"/>
          <w:szCs w:val="24"/>
        </w:rPr>
        <w:t>10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44732C" w:rsidRPr="005A2BBA" w:rsidP="00062BE7" w14:paraId="6A14797C" w14:textId="590FC52D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212B5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D14BD"/>
    <w:rsid w:val="008E2BD6"/>
    <w:rsid w:val="008E59A6"/>
    <w:rsid w:val="008F533F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835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2026-09-09T15:54:00Z</dcterms:created>
  <dcterms:modified xsi:type="dcterms:W3CDTF">2026-09-09T15:54:00Z</dcterms:modified>
</cp:coreProperties>
</file>