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B88AA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0B129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B1292" w:rsidR="000B1292">
        <w:rPr>
          <w:rFonts w:ascii="Arial" w:hAnsi="Arial" w:cs="Arial"/>
          <w:b/>
          <w:sz w:val="24"/>
          <w:szCs w:val="24"/>
          <w:u w:val="single"/>
        </w:rPr>
        <w:t>Rua Lia Aparecida do Prado Cruz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46574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83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6ECD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2026-06-08T14:45:00Z</dcterms:created>
  <dcterms:modified xsi:type="dcterms:W3CDTF">2026-06-08T14:46:00Z</dcterms:modified>
</cp:coreProperties>
</file>