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075CD8A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0FF1626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3A5869F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6CE6CDF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6D783D9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8E0BB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09651B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41CA5C9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B4E9E5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5 (Cinco)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621C494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7233864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3DB2293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76E395B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13F387E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1597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00B1EE5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50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