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72F9" w:rsidRPr="004772F9" w:rsidP="004772F9" w14:paraId="1229D54A" w14:textId="77777777">
      <w:pPr>
        <w:spacing w:line="360" w:lineRule="auto"/>
        <w:jc w:val="center"/>
        <w:rPr>
          <w:rFonts w:ascii="Cambria" w:hAnsi="Cambria" w:cs="Arial"/>
          <w:b/>
          <w:bCs/>
        </w:rPr>
      </w:pPr>
      <w:permStart w:id="0" w:edGrp="everyone"/>
      <w:r w:rsidRPr="004772F9">
        <w:rPr>
          <w:rFonts w:ascii="Cambria" w:hAnsi="Cambria" w:cs="Arial"/>
          <w:b/>
          <w:bCs/>
        </w:rPr>
        <w:t>EXMO.SR. PRESIDENTE DA CÂMARA MUNICIPAL DE SUMARÉ</w:t>
      </w:r>
    </w:p>
    <w:p w:rsidR="004772F9" w:rsidRPr="004772F9" w:rsidP="004772F9" w14:paraId="69E82D28" w14:textId="0C501CA5">
      <w:pPr>
        <w:spacing w:line="360" w:lineRule="auto"/>
        <w:ind w:firstLine="1418"/>
        <w:jc w:val="both"/>
        <w:rPr>
          <w:rFonts w:ascii="Cambria" w:hAnsi="Cambria" w:cs="Arial"/>
        </w:rPr>
      </w:pPr>
      <w:r w:rsidRPr="004772F9">
        <w:rPr>
          <w:rFonts w:ascii="Cambria" w:hAnsi="Cambria" w:cs="Arial"/>
        </w:rPr>
        <w:t>É com enorme sentimento de tristeza que apresentamos à esta casa a presente Moção de Pesar pelo falecimento de um grande cidadão sumareense, o</w:t>
      </w:r>
      <w:r w:rsidR="004B566F">
        <w:rPr>
          <w:rFonts w:ascii="Cambria" w:hAnsi="Cambria" w:cs="Arial"/>
        </w:rPr>
        <w:t xml:space="preserve"> </w:t>
      </w:r>
      <w:r w:rsidRPr="004B566F" w:rsidR="004B566F">
        <w:rPr>
          <w:rFonts w:ascii="Cambria" w:hAnsi="Cambria" w:cs="Arial"/>
          <w:b/>
          <w:bCs/>
        </w:rPr>
        <w:t>Sr.</w:t>
      </w:r>
      <w:r w:rsidRPr="004B566F">
        <w:rPr>
          <w:rFonts w:ascii="Cambria" w:hAnsi="Cambria" w:cs="Arial"/>
          <w:b/>
          <w:bCs/>
        </w:rPr>
        <w:t xml:space="preserve"> JOSÉ SANT’ANA VAZ</w:t>
      </w:r>
      <w:r w:rsidRPr="004772F9">
        <w:rPr>
          <w:rFonts w:ascii="Cambria" w:hAnsi="Cambria" w:cs="Arial"/>
        </w:rPr>
        <w:t>, mais conhecido como</w:t>
      </w:r>
      <w:r w:rsidRPr="004772F9">
        <w:rPr>
          <w:rFonts w:ascii="Cambria" w:hAnsi="Cambria" w:cs="Arial"/>
          <w:b/>
          <w:bCs/>
        </w:rPr>
        <w:t xml:space="preserve"> ZÉ BIGODE</w:t>
      </w:r>
      <w:r w:rsidRPr="004772F9">
        <w:rPr>
          <w:rFonts w:ascii="Cambria" w:hAnsi="Cambria" w:cs="Arial"/>
        </w:rPr>
        <w:t xml:space="preserve">, falecido no dia último dia </w:t>
      </w:r>
      <w:r w:rsidR="008E78F0">
        <w:rPr>
          <w:rFonts w:ascii="Cambria" w:hAnsi="Cambria" w:cs="Arial"/>
        </w:rPr>
        <w:t>10</w:t>
      </w:r>
      <w:bookmarkStart w:id="1" w:name="_GoBack"/>
      <w:bookmarkEnd w:id="1"/>
      <w:r w:rsidRPr="004772F9">
        <w:rPr>
          <w:rFonts w:ascii="Cambria" w:hAnsi="Cambria" w:cs="Arial"/>
        </w:rPr>
        <w:t xml:space="preserve">, mais uma vítima do COVID-19. </w:t>
      </w:r>
    </w:p>
    <w:p w:rsidR="004772F9" w:rsidRPr="004772F9" w:rsidP="004772F9" w14:paraId="0B1936FE" w14:textId="3EC29291">
      <w:pPr>
        <w:spacing w:line="360" w:lineRule="auto"/>
        <w:ind w:firstLine="1418"/>
        <w:jc w:val="both"/>
        <w:rPr>
          <w:rFonts w:ascii="Cambria" w:hAnsi="Cambria" w:cs="Arial"/>
        </w:rPr>
      </w:pPr>
      <w:r w:rsidRPr="004772F9">
        <w:rPr>
          <w:rFonts w:ascii="Cambria" w:hAnsi="Cambria" w:cs="Arial"/>
        </w:rPr>
        <w:t xml:space="preserve">Sr. José era carpinteiro, residiu em Sumaré por quase 40 anos, isso porque se mudou para o bairro Maria Antônia no ano de 1982, onde ficou até seu falecimento. Durante todo esse período fez diversas amizades, pois era uma pessoa do bem e de bom coração, dedicado à sua profissão, à família e </w:t>
      </w:r>
      <w:r w:rsidR="00904E6A">
        <w:rPr>
          <w:rFonts w:ascii="Cambria" w:hAnsi="Cambria" w:cs="Arial"/>
        </w:rPr>
        <w:t>à</w:t>
      </w:r>
      <w:r w:rsidRPr="004772F9">
        <w:rPr>
          <w:rFonts w:ascii="Cambria" w:hAnsi="Cambria" w:cs="Arial"/>
        </w:rPr>
        <w:t xml:space="preserve"> comunidade, além de ser membro ativo da Paróquia Nossa Senhora do Perpétuo Socorro, localizada no mesmo bairro </w:t>
      </w:r>
      <w:r w:rsidR="002E3662">
        <w:rPr>
          <w:rFonts w:ascii="Cambria" w:hAnsi="Cambria" w:cs="Arial"/>
        </w:rPr>
        <w:t>que</w:t>
      </w:r>
      <w:r w:rsidRPr="004772F9">
        <w:rPr>
          <w:rFonts w:ascii="Cambria" w:hAnsi="Cambria" w:cs="Arial"/>
        </w:rPr>
        <w:t xml:space="preserve"> viveu. Sua ausência deixa desolados seus familiares, amigos e conhecidos, deixando-os com as boas lembranças e a saudade. </w:t>
      </w:r>
    </w:p>
    <w:p w:rsidR="004772F9" w:rsidRPr="004772F9" w:rsidP="004772F9" w14:paraId="615F717B" w14:textId="77777777">
      <w:pPr>
        <w:spacing w:line="360" w:lineRule="auto"/>
        <w:ind w:firstLine="1418"/>
        <w:jc w:val="both"/>
        <w:rPr>
          <w:rFonts w:ascii="Cambria" w:hAnsi="Cambria" w:cs="Arial"/>
        </w:rPr>
      </w:pPr>
      <w:r w:rsidRPr="004772F9">
        <w:rPr>
          <w:rFonts w:ascii="Cambria" w:hAnsi="Cambria" w:cs="Arial"/>
        </w:rPr>
        <w:t>Aos seus familiares, nossas sinceras condolências reiterando que esta Câmara de Vereadores não poderia deixar de se expressar ao seu pesar. Manifestamos nosso profundo respeito e rogando a Deus que traga conforto aos corações enlutados. Desejamos que a paz, o consolo e a força da fé reinem no meio de todos, destacando o amor a Deus sobre todas as coisas para que o Senhor José descanse em paz.</w:t>
      </w:r>
    </w:p>
    <w:p w:rsidR="004772F9" w:rsidRPr="004772F9" w:rsidP="004772F9" w14:paraId="25917944" w14:textId="77777777">
      <w:pPr>
        <w:spacing w:line="360" w:lineRule="auto"/>
        <w:ind w:firstLine="1418"/>
        <w:jc w:val="both"/>
        <w:rPr>
          <w:rFonts w:ascii="Cambria" w:hAnsi="Cambria" w:cs="Arial"/>
        </w:rPr>
      </w:pPr>
      <w:r w:rsidRPr="004772F9">
        <w:rPr>
          <w:rFonts w:ascii="Cambria" w:hAnsi="Cambria" w:cs="Arial"/>
        </w:rPr>
        <w:t xml:space="preserve">Por todo o exposto, requeiro, após ouvido o Plenário, a inserção em Ata de votos de pesar pelo falecimento do </w:t>
      </w:r>
      <w:r w:rsidRPr="004772F9">
        <w:rPr>
          <w:rFonts w:ascii="Cambria" w:hAnsi="Cambria" w:cs="Arial"/>
          <w:b/>
          <w:bCs/>
        </w:rPr>
        <w:t>SR. JOSÉ SANT’ANA VAZ</w:t>
      </w:r>
      <w:r w:rsidRPr="004772F9">
        <w:rPr>
          <w:rFonts w:ascii="Cambria" w:hAnsi="Cambria" w:cs="Arial"/>
        </w:rPr>
        <w:t xml:space="preserve">, mais conhecido como </w:t>
      </w:r>
      <w:r w:rsidRPr="004772F9">
        <w:rPr>
          <w:rFonts w:ascii="Cambria" w:hAnsi="Cambria" w:cs="Arial"/>
          <w:b/>
          <w:bCs/>
        </w:rPr>
        <w:t>ZÉ BIGODE,</w:t>
      </w:r>
      <w:r w:rsidRPr="004772F9">
        <w:rPr>
          <w:rFonts w:ascii="Cambria" w:hAnsi="Cambria" w:cs="Arial"/>
        </w:rPr>
        <w:t xml:space="preserve"> e que do fato, dê ciência aos seus familiares.</w:t>
      </w:r>
    </w:p>
    <w:p w:rsidR="00CA1516" w:rsidRPr="004772F9" w:rsidP="003F3469" w14:paraId="6AAACABC" w14:textId="3B77F1E0">
      <w:pPr>
        <w:pStyle w:val="NoSpacing"/>
        <w:spacing w:line="360" w:lineRule="auto"/>
        <w:jc w:val="both"/>
        <w:rPr>
          <w:rFonts w:ascii="Cambria" w:hAnsi="Cambria"/>
        </w:rPr>
      </w:pPr>
    </w:p>
    <w:p w:rsidR="009A5E04" w:rsidRPr="004772F9" w:rsidP="003F3469" w14:paraId="0386FC7D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CA1516" w:rsidRPr="004772F9" w:rsidP="003F3469" w14:paraId="512B567F" w14:textId="4DEAE92B">
      <w:pPr>
        <w:pStyle w:val="NoSpacing"/>
        <w:spacing w:line="360" w:lineRule="auto"/>
        <w:jc w:val="center"/>
        <w:rPr>
          <w:rFonts w:ascii="Cambria" w:hAnsi="Cambria"/>
        </w:rPr>
      </w:pPr>
      <w:r w:rsidRPr="004772F9">
        <w:rPr>
          <w:rFonts w:ascii="Cambria" w:hAnsi="Cambria"/>
        </w:rPr>
        <w:t xml:space="preserve">Câmara Municipal de Sumaré, </w:t>
      </w:r>
      <w:r w:rsidR="00E91C56">
        <w:rPr>
          <w:rFonts w:ascii="Cambria" w:hAnsi="Cambria"/>
        </w:rPr>
        <w:t>17</w:t>
      </w:r>
      <w:r w:rsidRPr="004772F9">
        <w:rPr>
          <w:rFonts w:ascii="Cambria" w:hAnsi="Cambria"/>
        </w:rPr>
        <w:t xml:space="preserve"> de maio de 2021.</w:t>
      </w:r>
    </w:p>
    <w:p w:rsidR="00CA1516" w:rsidRPr="004772F9" w:rsidP="003F3469" w14:paraId="7CC744D8" w14:textId="55811C82">
      <w:pPr>
        <w:pStyle w:val="NoSpacing"/>
        <w:spacing w:line="360" w:lineRule="auto"/>
        <w:jc w:val="both"/>
        <w:rPr>
          <w:rFonts w:ascii="Cambria" w:hAnsi="Cambria"/>
        </w:rPr>
      </w:pPr>
    </w:p>
    <w:p w:rsidR="00CA1516" w:rsidRPr="004772F9" w:rsidP="003F3469" w14:paraId="1EC704FD" w14:textId="2CF52E8A">
      <w:pPr>
        <w:pStyle w:val="NoSpacing"/>
        <w:spacing w:line="360" w:lineRule="auto"/>
        <w:jc w:val="both"/>
        <w:rPr>
          <w:rFonts w:ascii="Cambria" w:hAnsi="Cambria"/>
        </w:rPr>
      </w:pPr>
      <w:r w:rsidRPr="004772F9">
        <w:rPr>
          <w:rFonts w:ascii="Cambria" w:hAnsi="Cambr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118110</wp:posOffset>
            </wp:positionV>
            <wp:extent cx="1525459" cy="1080707"/>
            <wp:effectExtent l="0" t="0" r="0" b="0"/>
            <wp:wrapNone/>
            <wp:docPr id="3862879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940523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5E04" w:rsidRPr="004772F9" w:rsidP="003F3469" w14:paraId="11C49ED4" w14:textId="7C719885">
      <w:pPr>
        <w:pStyle w:val="NoSpacing"/>
        <w:spacing w:line="360" w:lineRule="auto"/>
        <w:jc w:val="both"/>
        <w:rPr>
          <w:rFonts w:ascii="Cambria" w:hAnsi="Cambria"/>
        </w:rPr>
      </w:pPr>
    </w:p>
    <w:p w:rsidR="009A5E04" w:rsidRPr="004772F9" w:rsidP="003F3469" w14:paraId="64785ED3" w14:textId="2FD0C42F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RPr="004772F9" w:rsidP="003F3469" w14:paraId="770312FE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CA1516" w:rsidRPr="004772F9" w:rsidP="003F3469" w14:paraId="03A91034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r w:rsidRPr="004772F9">
        <w:rPr>
          <w:rFonts w:ascii="Cambria" w:hAnsi="Cambria"/>
          <w:b/>
          <w:bCs/>
        </w:rPr>
        <w:t>ANDRE DA FARMÁCIA</w:t>
      </w:r>
    </w:p>
    <w:p w:rsidR="00CA1516" w:rsidRPr="004772F9" w:rsidP="003F3469" w14:paraId="75A8AB64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r w:rsidRPr="004772F9">
        <w:rPr>
          <w:rFonts w:ascii="Cambria" w:hAnsi="Cambria"/>
          <w:b/>
          <w:bCs/>
        </w:rPr>
        <w:t>Vereador</w:t>
      </w:r>
    </w:p>
    <w:p w:rsidR="00CA1516" w:rsidRPr="004772F9" w:rsidP="003F3469" w14:paraId="1BA34B46" w14:textId="789E8D89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r w:rsidRPr="004772F9">
        <w:rPr>
          <w:rFonts w:ascii="Cambria" w:hAnsi="Cambria"/>
          <w:b/>
          <w:bCs/>
        </w:rPr>
        <w:t>Partido Social Cristão – PSC</w:t>
      </w:r>
    </w:p>
    <w:p w:rsidR="006D1E9A" w:rsidRPr="004772F9" w:rsidP="003F3469" w14:paraId="07A8F1E3" w14:textId="4BFC84E5">
      <w:pPr>
        <w:pStyle w:val="NoSpacing"/>
        <w:spacing w:line="360" w:lineRule="auto"/>
        <w:jc w:val="both"/>
        <w:rPr>
          <w:rFonts w:ascii="Cambria" w:hAnsi="Cambria"/>
        </w:rPr>
      </w:pPr>
      <w:r w:rsidRPr="004772F9">
        <w:rPr>
          <w:rFonts w:ascii="Cambria" w:hAnsi="Cambria"/>
        </w:rPr>
        <w:t xml:space="preserve"> 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E3662"/>
    <w:rsid w:val="003F3469"/>
    <w:rsid w:val="0044687F"/>
    <w:rsid w:val="00460A32"/>
    <w:rsid w:val="004772F9"/>
    <w:rsid w:val="004B2CC9"/>
    <w:rsid w:val="004B566F"/>
    <w:rsid w:val="004F66C4"/>
    <w:rsid w:val="0051286F"/>
    <w:rsid w:val="005E255F"/>
    <w:rsid w:val="00626437"/>
    <w:rsid w:val="00632FA0"/>
    <w:rsid w:val="006C41A4"/>
    <w:rsid w:val="006D1E9A"/>
    <w:rsid w:val="00822396"/>
    <w:rsid w:val="008E78F0"/>
    <w:rsid w:val="0090263A"/>
    <w:rsid w:val="00904E6A"/>
    <w:rsid w:val="009A5E04"/>
    <w:rsid w:val="00A06CF2"/>
    <w:rsid w:val="00A8226F"/>
    <w:rsid w:val="00AB14EE"/>
    <w:rsid w:val="00AD153D"/>
    <w:rsid w:val="00AF4A5F"/>
    <w:rsid w:val="00C00C1E"/>
    <w:rsid w:val="00C36776"/>
    <w:rsid w:val="00C61F0F"/>
    <w:rsid w:val="00CA1516"/>
    <w:rsid w:val="00CD6B58"/>
    <w:rsid w:val="00CF401E"/>
    <w:rsid w:val="00DB45C2"/>
    <w:rsid w:val="00E01127"/>
    <w:rsid w:val="00E91C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2F9"/>
    <w:pPr>
      <w:spacing w:after="200" w:line="27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A15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A5600-2552-41DF-A880-878A62055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244</Words>
  <Characters>1318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Jeferson</cp:lastModifiedBy>
  <cp:revision>22</cp:revision>
  <cp:lastPrinted>2021-02-25T18:05:00Z</cp:lastPrinted>
  <dcterms:created xsi:type="dcterms:W3CDTF">2021-04-23T19:10:00Z</dcterms:created>
  <dcterms:modified xsi:type="dcterms:W3CDTF">2021-05-17T14:51:00Z</dcterms:modified>
</cp:coreProperties>
</file>