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648595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 xml:space="preserve">a </w:t>
      </w:r>
      <w:bookmarkStart w:id="1" w:name="_GoBack"/>
      <w:r w:rsidR="00A566FC">
        <w:rPr>
          <w:sz w:val="24"/>
        </w:rPr>
        <w:t>Limpeza de entulho Rua dos Tucanos nº 50 – Jardim São Gerônimo.</w:t>
      </w:r>
      <w:bookmarkEnd w:id="1"/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138C4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C287-50F8-43A4-B57C-3AA9596F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2025-11-17T13:16:00Z</dcterms:created>
  <dcterms:modified xsi:type="dcterms:W3CDTF">2025-11-17T13:16:00Z</dcterms:modified>
</cp:coreProperties>
</file>