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Raphael Coral,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42835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7B8EC48-6463-4299-A8B2-E060EE8E3B8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4B2A23C-5E83-4CE6-BF98-A7849B3B76C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9E74F9B-1579-454C-A6D9-99C637498D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860286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4990206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5625305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497008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4341691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5528502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