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Antônio Jorge Chebab,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77207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-384836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-384836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6866616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38504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4408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5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20555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4966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7"/>
    <w:next w:val="normal7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7"/>
    <w:next w:val="normal7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7"/>
    <w:next w:val="normal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7"/>
    <w:next w:val="normal7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7"/>
    <w:next w:val="normal7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7"/>
    <w:next w:val="normal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7"/>
    <w:next w:val="normal7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7"/>
    <w:next w:val="normal7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7"/>
    <w:next w:val="normal7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7"/>
    <w:next w:val="normal7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7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7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7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7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7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7"/>
    <w:next w:val="normal7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SYIi0rrTw7DmV4UKBn4ggVP5Q==">CgMxLjAyDmguNTBwb3IxOXBzMXFrOAByITFITTdKdDNTdWpad0FlaHZHMi1GVE1uVmktZjFNd3hVWA==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