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04C9" w:rsidP="00970F57" w14:paraId="54E89B31" w14:textId="3CD7EC98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733479" w:rsidP="00970F57" w14:paraId="429C562A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5370D4" w14:paraId="79D4F0A1" w14:textId="143D76F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5370D4">
        <w:rPr>
          <w:rFonts w:ascii="Times New Roman" w:hAnsi="Times New Roman" w:cs="Times New Roman"/>
          <w:b/>
          <w:sz w:val="24"/>
          <w:szCs w:val="24"/>
        </w:rPr>
        <w:t>Manutenção ou instalação d</w:t>
      </w:r>
      <w:r w:rsidR="00BE1CDD">
        <w:rPr>
          <w:rFonts w:ascii="Times New Roman" w:hAnsi="Times New Roman" w:cs="Times New Roman"/>
          <w:b/>
          <w:sz w:val="24"/>
          <w:szCs w:val="24"/>
        </w:rPr>
        <w:t>e</w:t>
      </w:r>
      <w:r w:rsidR="005370D4">
        <w:rPr>
          <w:rFonts w:ascii="Times New Roman" w:hAnsi="Times New Roman" w:cs="Times New Roman"/>
          <w:b/>
          <w:sz w:val="24"/>
          <w:szCs w:val="24"/>
        </w:rPr>
        <w:t xml:space="preserve"> sistema de iluminação </w:t>
      </w:r>
      <w:r w:rsidR="00BE1CDD">
        <w:rPr>
          <w:rFonts w:ascii="Times New Roman" w:hAnsi="Times New Roman" w:cs="Times New Roman"/>
          <w:b/>
          <w:sz w:val="24"/>
          <w:szCs w:val="24"/>
        </w:rPr>
        <w:t>n</w:t>
      </w:r>
      <w:r w:rsidR="00F850FF">
        <w:rPr>
          <w:rFonts w:ascii="Times New Roman" w:hAnsi="Times New Roman" w:cs="Times New Roman"/>
          <w:b/>
          <w:sz w:val="24"/>
          <w:szCs w:val="24"/>
        </w:rPr>
        <w:t xml:space="preserve">o Campo de Futebol do bairro </w:t>
      </w:r>
      <w:r w:rsidR="005370D4">
        <w:rPr>
          <w:rFonts w:ascii="Times New Roman" w:hAnsi="Times New Roman" w:cs="Times New Roman"/>
          <w:b/>
          <w:sz w:val="24"/>
          <w:szCs w:val="24"/>
        </w:rPr>
        <w:t>Jardim Dom Bosco I</w:t>
      </w:r>
    </w:p>
    <w:p w:rsidR="00733479" w:rsidP="005370D4" w14:paraId="1D53B90D" w14:textId="32224022">
      <w:pPr>
        <w:spacing w:line="360" w:lineRule="auto"/>
        <w:ind w:left="426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33479" w:rsidP="005370D4" w14:paraId="195026CC" w14:textId="2A46F7D8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</w:t>
      </w:r>
      <w:r w:rsidR="005370D4">
        <w:rPr>
          <w:rFonts w:ascii="Times New Roman" w:hAnsi="Times New Roman" w:cs="Times New Roman"/>
          <w:sz w:val="24"/>
          <w:szCs w:val="24"/>
        </w:rPr>
        <w:t>Serviços Públicos</w:t>
      </w:r>
      <w:r w:rsidR="00CD04C9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a </w:t>
      </w:r>
      <w:r w:rsidR="005370D4">
        <w:rPr>
          <w:rFonts w:ascii="Times New Roman" w:hAnsi="Times New Roman" w:cs="Times New Roman"/>
          <w:bCs/>
          <w:sz w:val="24"/>
          <w:szCs w:val="24"/>
        </w:rPr>
        <w:t>m</w:t>
      </w:r>
      <w:r w:rsidRPr="005370D4" w:rsidR="005370D4">
        <w:rPr>
          <w:rFonts w:ascii="Times New Roman" w:hAnsi="Times New Roman" w:cs="Times New Roman"/>
          <w:bCs/>
          <w:sz w:val="24"/>
          <w:szCs w:val="24"/>
        </w:rPr>
        <w:t>anutenção ou instalação d</w:t>
      </w:r>
      <w:r w:rsidR="00BE1CDD">
        <w:rPr>
          <w:rFonts w:ascii="Times New Roman" w:hAnsi="Times New Roman" w:cs="Times New Roman"/>
          <w:bCs/>
          <w:sz w:val="24"/>
          <w:szCs w:val="24"/>
        </w:rPr>
        <w:t>e</w:t>
      </w:r>
      <w:r w:rsidRPr="005370D4" w:rsidR="005370D4">
        <w:rPr>
          <w:rFonts w:ascii="Times New Roman" w:hAnsi="Times New Roman" w:cs="Times New Roman"/>
          <w:bCs/>
          <w:sz w:val="24"/>
          <w:szCs w:val="24"/>
        </w:rPr>
        <w:t xml:space="preserve"> sistema de iluminação </w:t>
      </w:r>
      <w:r w:rsidR="00BE1CDD">
        <w:rPr>
          <w:rFonts w:ascii="Times New Roman" w:hAnsi="Times New Roman" w:cs="Times New Roman"/>
          <w:bCs/>
          <w:sz w:val="24"/>
          <w:szCs w:val="24"/>
        </w:rPr>
        <w:t>n</w:t>
      </w:r>
      <w:r w:rsidR="00F850FF">
        <w:rPr>
          <w:rFonts w:ascii="Times New Roman" w:hAnsi="Times New Roman" w:cs="Times New Roman"/>
          <w:bCs/>
          <w:sz w:val="24"/>
          <w:szCs w:val="24"/>
        </w:rPr>
        <w:t>o Campo de Futebol localizado no bairro Jardim Dom Bosco I.</w:t>
      </w:r>
    </w:p>
    <w:p w:rsidR="00F850FF" w:rsidRPr="00F850FF" w:rsidP="00F850FF" w14:paraId="471F5A50" w14:textId="77777777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50FF">
        <w:rPr>
          <w:rFonts w:ascii="Times New Roman" w:hAnsi="Times New Roman" w:cs="Times New Roman"/>
          <w:bCs/>
          <w:sz w:val="24"/>
          <w:szCs w:val="24"/>
        </w:rPr>
        <w:t>Esta indicação visa solicitar ao Poder Executivo a manutenção ou instalação do sistema de iluminação no campo de futebol público localizado na Praça do Jardim Dom Bosco I. A falta ou o mau funcionamento da iluminação compromete o uso seguro e adequado do espaço, especialmente no período noturno, quando a comunidade costuma utilizar o campo para atividades esportivas e de lazer.</w:t>
      </w:r>
    </w:p>
    <w:p w:rsidR="00F850FF" w:rsidP="00F850FF" w14:paraId="0FB7C8D8" w14:textId="7D099804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218440</wp:posOffset>
            </wp:positionH>
            <wp:positionV relativeFrom="paragraph">
              <wp:posOffset>906145</wp:posOffset>
            </wp:positionV>
            <wp:extent cx="5850890" cy="3289300"/>
            <wp:effectExtent l="0" t="0" r="0" b="0"/>
            <wp:wrapNone/>
            <wp:docPr id="3455940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13505" name="Imagem 34559407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850FF">
        <w:rPr>
          <w:rFonts w:ascii="Times New Roman" w:hAnsi="Times New Roman" w:cs="Times New Roman"/>
          <w:bCs/>
          <w:sz w:val="24"/>
          <w:szCs w:val="24"/>
        </w:rPr>
        <w:t>A instalação ou a manutenção adequada da iluminação é essencial para garantir a segurança dos frequentadores, inibir práticas ilícitas e ampliar as oportunidades de esporte e lazer para jovens, adultos e famílias do bairro. Dessa forma, a medida contribui para a promoção da saúde, da inclusão social e do bem-estar coletivo.</w:t>
      </w:r>
    </w:p>
    <w:p w:rsidR="00D63D54" w:rsidRPr="005370D4" w:rsidP="005370D4" w14:paraId="79F8EA23" w14:textId="3D017C48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3D54">
        <w:rPr>
          <w:rFonts w:ascii="Times New Roman" w:eastAsia="Arial" w:hAnsi="Times New Roman" w:cs="Times New Roman"/>
          <w:b/>
          <w:bCs/>
          <w:sz w:val="24"/>
          <w:szCs w:val="24"/>
        </w:rPr>
        <w:t>Envio em anexo a imagem</w:t>
      </w:r>
      <w:r>
        <w:rPr>
          <w:rFonts w:ascii="Times New Roman" w:eastAsia="Arial" w:hAnsi="Times New Roman" w:cs="Times New Roman"/>
          <w:sz w:val="24"/>
          <w:szCs w:val="24"/>
        </w:rPr>
        <w:t xml:space="preserve"> aérea da praça para melhor identificação de sua localização</w:t>
      </w:r>
    </w:p>
    <w:p w:rsidR="007D6541" w:rsidP="007D6541" w14:paraId="05AD195E" w14:textId="5477D369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A1715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E01F80" w:rsidP="005370D4" w14:paraId="1ECE2EA3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5370D4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494792" w:rsidP="00F850FF" w14:paraId="48D9AE2F" w14:textId="0D98179A">
      <w:pPr>
        <w:spacing w:before="100" w:beforeAutospacing="1" w:after="100" w:afterAutospacing="1" w:line="36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D63D54" w:rsidP="00D63D54" w14:paraId="6E587919" w14:textId="715B863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D63D54" w:rsidP="00D63D54" w14:paraId="4C589CB7" w14:textId="1109966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63D54" w:rsidP="00D63D54" w14:paraId="357DD2B6" w14:textId="37DB863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1733550</wp:posOffset>
            </wp:positionH>
            <wp:positionV relativeFrom="paragraph">
              <wp:posOffset>11430</wp:posOffset>
            </wp:positionV>
            <wp:extent cx="4267200" cy="3815656"/>
            <wp:effectExtent l="0" t="0" r="0" b="0"/>
            <wp:wrapNone/>
            <wp:docPr id="201072039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181968" name="Imagem 2010720399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815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D63D54" w:rsidRPr="00CC397F" w:rsidP="00D63D54" w14:paraId="7BD45478" w14:textId="4DCD285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A229C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24FC6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D7B54"/>
    <w:rsid w:val="003E24E8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D58F6"/>
    <w:rsid w:val="004E0E0A"/>
    <w:rsid w:val="0051286F"/>
    <w:rsid w:val="0052340C"/>
    <w:rsid w:val="00533076"/>
    <w:rsid w:val="005344F6"/>
    <w:rsid w:val="005370D4"/>
    <w:rsid w:val="00537501"/>
    <w:rsid w:val="005671F4"/>
    <w:rsid w:val="005727C6"/>
    <w:rsid w:val="00575876"/>
    <w:rsid w:val="00587496"/>
    <w:rsid w:val="005976BB"/>
    <w:rsid w:val="005A0753"/>
    <w:rsid w:val="005A6842"/>
    <w:rsid w:val="005C5C0E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2A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C2122"/>
    <w:rsid w:val="009C7A92"/>
    <w:rsid w:val="009E2A10"/>
    <w:rsid w:val="009F73CE"/>
    <w:rsid w:val="00A06246"/>
    <w:rsid w:val="00A06CF2"/>
    <w:rsid w:val="00A10635"/>
    <w:rsid w:val="00A35327"/>
    <w:rsid w:val="00A4562B"/>
    <w:rsid w:val="00A71E4A"/>
    <w:rsid w:val="00AA411E"/>
    <w:rsid w:val="00AA46B5"/>
    <w:rsid w:val="00AB0072"/>
    <w:rsid w:val="00AC62D6"/>
    <w:rsid w:val="00AD2245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66FF"/>
    <w:rsid w:val="00BD741F"/>
    <w:rsid w:val="00BE1CDD"/>
    <w:rsid w:val="00C00C1E"/>
    <w:rsid w:val="00C36776"/>
    <w:rsid w:val="00C54D2E"/>
    <w:rsid w:val="00C61DA3"/>
    <w:rsid w:val="00C810E1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179DA"/>
    <w:rsid w:val="00D24D64"/>
    <w:rsid w:val="00D47891"/>
    <w:rsid w:val="00D63D54"/>
    <w:rsid w:val="00DA1715"/>
    <w:rsid w:val="00DB0A20"/>
    <w:rsid w:val="00DD4C82"/>
    <w:rsid w:val="00DD799E"/>
    <w:rsid w:val="00DE12B2"/>
    <w:rsid w:val="00E01F80"/>
    <w:rsid w:val="00E05460"/>
    <w:rsid w:val="00E17A66"/>
    <w:rsid w:val="00E66F33"/>
    <w:rsid w:val="00EB0F78"/>
    <w:rsid w:val="00EF0E05"/>
    <w:rsid w:val="00F04558"/>
    <w:rsid w:val="00F1796B"/>
    <w:rsid w:val="00F26597"/>
    <w:rsid w:val="00F31CDC"/>
    <w:rsid w:val="00F451DB"/>
    <w:rsid w:val="00F474A9"/>
    <w:rsid w:val="00F5186C"/>
    <w:rsid w:val="00F554EB"/>
    <w:rsid w:val="00F60428"/>
    <w:rsid w:val="00F81C37"/>
    <w:rsid w:val="00F84752"/>
    <w:rsid w:val="00F850FF"/>
    <w:rsid w:val="00FA31EC"/>
    <w:rsid w:val="00FA5D83"/>
    <w:rsid w:val="00FA7FA3"/>
    <w:rsid w:val="00FB107F"/>
    <w:rsid w:val="00FB3BD4"/>
    <w:rsid w:val="00FF55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247</Words>
  <Characters>1337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69</cp:revision>
  <cp:lastPrinted>2021-02-25T18:05:00Z</cp:lastPrinted>
  <dcterms:created xsi:type="dcterms:W3CDTF">2025-05-16T14:17:00Z</dcterms:created>
  <dcterms:modified xsi:type="dcterms:W3CDTF">2025-08-12T18:40:00Z</dcterms:modified>
</cp:coreProperties>
</file>