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986" w:rsidP="00C37F5C" w14:paraId="4EA593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0" w:name="_Hlk189743239"/>
      <w:bookmarkEnd w:id="0"/>
      <w:permStart w:id="1" w:edGrp="everyone"/>
    </w:p>
    <w:p w:rsidR="00C37F5C" w:rsidP="00D93211" w14:paraId="486E7BC9" w14:textId="5E9F93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6350A5">
        <w:rPr>
          <w:rFonts w:ascii="Arial" w:eastAsia="Arial" w:hAnsi="Arial" w:cs="Arial"/>
          <w:b/>
          <w:i/>
          <w:color w:val="000000"/>
          <w:szCs w:val="24"/>
        </w:rPr>
        <w:t>8</w:t>
      </w:r>
      <w:r w:rsidR="002D734B">
        <w:rPr>
          <w:rFonts w:ascii="Arial" w:eastAsia="Arial" w:hAnsi="Arial" w:cs="Arial"/>
          <w:b/>
          <w:i/>
          <w:color w:val="000000"/>
          <w:szCs w:val="24"/>
        </w:rPr>
        <w:t>3</w:t>
      </w:r>
      <w:bookmarkStart w:id="2" w:name="_GoBack"/>
      <w:bookmarkEnd w:id="2"/>
      <w:r>
        <w:rPr>
          <w:rFonts w:ascii="Arial" w:eastAsia="Arial" w:hAnsi="Arial" w:cs="Arial"/>
          <w:b/>
          <w:i/>
          <w:color w:val="000000"/>
          <w:szCs w:val="24"/>
        </w:rPr>
        <w:t>/2025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Pr="00D93211" w:rsidR="00D93211">
        <w:rPr>
          <w:rFonts w:ascii="Arial" w:eastAsia="Arial" w:hAnsi="Arial" w:cs="Arial"/>
          <w:b/>
          <w:i/>
          <w:color w:val="000000"/>
          <w:szCs w:val="24"/>
        </w:rPr>
        <w:t>Gabinete do Vereador César Bianchi</w:t>
      </w:r>
    </w:p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7E6C5CEA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 xml:space="preserve">Indico ao Exmo. Senhor Prefeito Municipal, junto ao departamento competente, no sentido de realizar </w:t>
      </w:r>
      <w:r w:rsidR="00463553">
        <w:rPr>
          <w:rFonts w:ascii="Arial" w:hAnsi="Arial" w:cs="Arial"/>
          <w:iCs/>
          <w:szCs w:val="24"/>
        </w:rPr>
        <w:t>a manutenção do bueiro</w:t>
      </w:r>
      <w:r w:rsidRPr="0034004B">
        <w:rPr>
          <w:rFonts w:ascii="Arial" w:hAnsi="Arial" w:cs="Arial"/>
          <w:iCs/>
          <w:szCs w:val="24"/>
        </w:rPr>
        <w:t xml:space="preserve"> na </w:t>
      </w:r>
      <w:r w:rsidR="00BB6396">
        <w:rPr>
          <w:rFonts w:ascii="Arial" w:hAnsi="Arial" w:cs="Arial"/>
          <w:iCs/>
          <w:szCs w:val="24"/>
        </w:rPr>
        <w:t>Avenida Emílio Bôsco</w:t>
      </w:r>
      <w:r w:rsidRPr="0034004B">
        <w:rPr>
          <w:rFonts w:ascii="Arial" w:hAnsi="Arial" w:cs="Arial"/>
          <w:iCs/>
          <w:szCs w:val="24"/>
        </w:rPr>
        <w:t xml:space="preserve">, </w:t>
      </w:r>
      <w:r w:rsidR="00AA7317">
        <w:rPr>
          <w:rFonts w:ascii="Arial" w:hAnsi="Arial" w:cs="Arial"/>
          <w:iCs/>
          <w:szCs w:val="24"/>
        </w:rPr>
        <w:t>próximo ao número</w:t>
      </w:r>
      <w:r w:rsidR="008F73D4">
        <w:rPr>
          <w:rFonts w:ascii="Arial" w:hAnsi="Arial" w:cs="Arial"/>
          <w:iCs/>
          <w:szCs w:val="24"/>
        </w:rPr>
        <w:t xml:space="preserve"> </w:t>
      </w:r>
      <w:r w:rsidR="00BB6396">
        <w:rPr>
          <w:rFonts w:ascii="Arial" w:hAnsi="Arial" w:cs="Arial"/>
          <w:iCs/>
          <w:szCs w:val="24"/>
        </w:rPr>
        <w:t>43</w:t>
      </w:r>
      <w:r w:rsidR="006350A5">
        <w:rPr>
          <w:rFonts w:ascii="Arial" w:hAnsi="Arial" w:cs="Arial"/>
          <w:iCs/>
          <w:szCs w:val="24"/>
        </w:rPr>
        <w:t>4</w:t>
      </w:r>
      <w:r w:rsidR="00AA7317">
        <w:rPr>
          <w:rFonts w:ascii="Arial" w:hAnsi="Arial" w:cs="Arial"/>
          <w:iCs/>
          <w:szCs w:val="24"/>
        </w:rPr>
        <w:t xml:space="preserve">, </w:t>
      </w:r>
      <w:r w:rsidRPr="0034004B">
        <w:rPr>
          <w:rFonts w:ascii="Arial" w:hAnsi="Arial" w:cs="Arial"/>
          <w:iCs/>
          <w:szCs w:val="24"/>
        </w:rPr>
        <w:t>no Bairro</w:t>
      </w:r>
      <w:r>
        <w:rPr>
          <w:rFonts w:ascii="Arial" w:hAnsi="Arial" w:cs="Arial"/>
          <w:iCs/>
          <w:szCs w:val="24"/>
        </w:rPr>
        <w:t xml:space="preserve"> </w:t>
      </w:r>
      <w:r w:rsidR="00C503FF">
        <w:rPr>
          <w:rFonts w:ascii="Arial" w:hAnsi="Arial" w:cs="Arial"/>
          <w:iCs/>
          <w:szCs w:val="24"/>
        </w:rPr>
        <w:t xml:space="preserve">Jardim </w:t>
      </w:r>
      <w:r w:rsidR="00BB6396">
        <w:rPr>
          <w:rFonts w:ascii="Arial" w:hAnsi="Arial" w:cs="Arial"/>
          <w:iCs/>
          <w:szCs w:val="24"/>
        </w:rPr>
        <w:t>Santa Terezinha</w:t>
      </w:r>
      <w:r w:rsidR="00AA7317">
        <w:rPr>
          <w:rFonts w:ascii="Arial" w:hAnsi="Arial" w:cs="Arial"/>
          <w:iCs/>
          <w:szCs w:val="24"/>
        </w:rPr>
        <w:t>.</w:t>
      </w:r>
    </w:p>
    <w:p w:rsidR="004C7969" w:rsidRPr="004C7969" w:rsidP="004C7969" w14:paraId="724BAFA3" w14:textId="2BE5CB3C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P="00952B15" w14:paraId="34943F49" w14:textId="11D35145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3" w:name="_Hlk190078533"/>
      <w:r w:rsidRPr="00952B15" w:rsidR="00952B15">
        <w:rPr>
          <w:rFonts w:ascii="Arial" w:hAnsi="Arial" w:cs="Arial"/>
          <w:iCs/>
          <w:szCs w:val="24"/>
        </w:rPr>
        <w:t xml:space="preserve">Tal solicitação se justifica na medida em que este vereador </w:t>
      </w:r>
      <w:bookmarkEnd w:id="3"/>
      <w:r w:rsidR="00463553">
        <w:rPr>
          <w:rFonts w:ascii="Arial" w:hAnsi="Arial" w:cs="Arial"/>
          <w:iCs/>
          <w:szCs w:val="24"/>
        </w:rPr>
        <w:t xml:space="preserve">constatou in loco que o bueiro da galeria subterrânea de escoamento </w:t>
      </w:r>
      <w:r w:rsidR="007664AE">
        <w:rPr>
          <w:rFonts w:ascii="Arial" w:hAnsi="Arial" w:cs="Arial"/>
          <w:iCs/>
          <w:szCs w:val="24"/>
        </w:rPr>
        <w:t>está com a entrada obstruída pelo lixo</w:t>
      </w:r>
      <w:r w:rsidR="00463553">
        <w:rPr>
          <w:rFonts w:ascii="Arial" w:hAnsi="Arial" w:cs="Arial"/>
          <w:iCs/>
          <w:szCs w:val="24"/>
        </w:rPr>
        <w:t>. O lixo acumulado também serve como abrigo para a proliferação de pragas</w:t>
      </w:r>
      <w:r w:rsidR="007664AE">
        <w:rPr>
          <w:rFonts w:ascii="Arial" w:hAnsi="Arial" w:cs="Arial"/>
          <w:iCs/>
          <w:szCs w:val="24"/>
        </w:rPr>
        <w:t xml:space="preserve"> e impede o bueiro de funcionar adequadamente.</w:t>
      </w:r>
    </w:p>
    <w:p w:rsidR="00BD7829" w:rsidRPr="004C7969" w:rsidP="00952B15" w14:paraId="00C9F6DC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087986" w:rsidP="00087986" w14:paraId="6D8D145E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149CEAA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350A5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 xml:space="preserve"> de </w:t>
      </w:r>
      <w:r w:rsidR="0034004B">
        <w:rPr>
          <w:rFonts w:ascii="Arial" w:hAnsi="Arial" w:cs="Arial"/>
          <w:szCs w:val="24"/>
        </w:rPr>
        <w:t>ma</w:t>
      </w:r>
      <w:r w:rsidR="00E907B9">
        <w:rPr>
          <w:rFonts w:ascii="Arial" w:hAnsi="Arial" w:cs="Arial"/>
          <w:szCs w:val="24"/>
        </w:rPr>
        <w:t>io</w:t>
      </w:r>
      <w:r>
        <w:rPr>
          <w:rFonts w:ascii="Arial" w:hAnsi="Arial" w:cs="Arial"/>
          <w:szCs w:val="24"/>
        </w:rPr>
        <w:t xml:space="preserve"> de 2025.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5897D13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1318FD" w:rsidP="00C37F5C" w14:paraId="1135F143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7F29AD9E" w14:textId="7CF695B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5665070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70788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19377CBE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C37F5C" w:rsidP="006B242A" w14:paraId="7AA2704E" w14:textId="3839FCFA">
      <w:pPr>
        <w:spacing w:line="276" w:lineRule="auto"/>
        <w:rPr>
          <w:rFonts w:ascii="Arial" w:hAnsi="Arial" w:cs="Arial"/>
          <w:noProof/>
          <w:szCs w:val="24"/>
        </w:rPr>
      </w:pPr>
    </w:p>
    <w:p w:rsidR="006D1E9A" w:rsidP="00601B0A" w14:paraId="07A8F1E3" w14:textId="5E839D74"/>
    <w:p w:rsidR="006B242A" w:rsidP="00601B0A" w14:paraId="7A3C5A55" w14:textId="0752F9CF"/>
    <w:p w:rsidR="006B242A" w:rsidP="00601B0A" w14:paraId="404B6B60" w14:textId="15462908"/>
    <w:p w:rsidR="006B242A" w:rsidP="00601B0A" w14:paraId="0BE92D88" w14:textId="4D30FAD2"/>
    <w:p w:rsidR="006B242A" w:rsidP="00601B0A" w14:paraId="6B1333C9" w14:textId="5AB69CA1"/>
    <w:p w:rsidR="006B242A" w:rsidP="00601B0A" w14:paraId="2AA3BB02" w14:textId="3752D936"/>
    <w:p w:rsidR="004C7969" w:rsidP="00601B0A" w14:paraId="0063BB5F" w14:textId="717C3440"/>
    <w:p w:rsidR="004C7969" w:rsidP="00601B0A" w14:paraId="44ED6FC3" w14:textId="543CE32F"/>
    <w:p w:rsidR="004C7969" w:rsidP="00601B0A" w14:paraId="17F7C436" w14:textId="1EE8372B">
      <w:r>
        <w:rPr>
          <w:noProof/>
        </w:rPr>
        <w:drawing>
          <wp:inline distT="0" distB="0" distL="0" distR="0">
            <wp:extent cx="5838825" cy="77819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688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4" w:name="_Hlk65226898"/>
  <w:bookmarkStart w:id="5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4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C81"/>
    <w:rsid w:val="0007556D"/>
    <w:rsid w:val="00087986"/>
    <w:rsid w:val="000A136C"/>
    <w:rsid w:val="000D2BDC"/>
    <w:rsid w:val="00100001"/>
    <w:rsid w:val="00104AAA"/>
    <w:rsid w:val="001317C2"/>
    <w:rsid w:val="001318FD"/>
    <w:rsid w:val="001333B9"/>
    <w:rsid w:val="0015657E"/>
    <w:rsid w:val="00156CF8"/>
    <w:rsid w:val="0024538E"/>
    <w:rsid w:val="0026023B"/>
    <w:rsid w:val="002C75CF"/>
    <w:rsid w:val="002D1290"/>
    <w:rsid w:val="002D734B"/>
    <w:rsid w:val="0034004B"/>
    <w:rsid w:val="00364A20"/>
    <w:rsid w:val="00380378"/>
    <w:rsid w:val="00384134"/>
    <w:rsid w:val="003972CD"/>
    <w:rsid w:val="004231D2"/>
    <w:rsid w:val="00460A32"/>
    <w:rsid w:val="00463553"/>
    <w:rsid w:val="00495985"/>
    <w:rsid w:val="004A0931"/>
    <w:rsid w:val="004B2CC9"/>
    <w:rsid w:val="004C7969"/>
    <w:rsid w:val="004F29AE"/>
    <w:rsid w:val="0051286F"/>
    <w:rsid w:val="00525337"/>
    <w:rsid w:val="0053598F"/>
    <w:rsid w:val="00551858"/>
    <w:rsid w:val="00584753"/>
    <w:rsid w:val="005C1D29"/>
    <w:rsid w:val="00601B0A"/>
    <w:rsid w:val="00626437"/>
    <w:rsid w:val="00632FA0"/>
    <w:rsid w:val="006350A5"/>
    <w:rsid w:val="006B242A"/>
    <w:rsid w:val="006C41A4"/>
    <w:rsid w:val="006D1E9A"/>
    <w:rsid w:val="006D7BC1"/>
    <w:rsid w:val="00747D6C"/>
    <w:rsid w:val="007526B7"/>
    <w:rsid w:val="007664AE"/>
    <w:rsid w:val="007B0556"/>
    <w:rsid w:val="00822396"/>
    <w:rsid w:val="00822795"/>
    <w:rsid w:val="00830D2B"/>
    <w:rsid w:val="00890BE3"/>
    <w:rsid w:val="008C604B"/>
    <w:rsid w:val="008F73D4"/>
    <w:rsid w:val="00952B15"/>
    <w:rsid w:val="0097160D"/>
    <w:rsid w:val="009C747B"/>
    <w:rsid w:val="009E00A4"/>
    <w:rsid w:val="00A03289"/>
    <w:rsid w:val="00A06CF2"/>
    <w:rsid w:val="00A07683"/>
    <w:rsid w:val="00A13F15"/>
    <w:rsid w:val="00A74094"/>
    <w:rsid w:val="00AA7317"/>
    <w:rsid w:val="00AD7ACC"/>
    <w:rsid w:val="00AE6AEE"/>
    <w:rsid w:val="00B526CF"/>
    <w:rsid w:val="00B55E11"/>
    <w:rsid w:val="00BB6396"/>
    <w:rsid w:val="00BD7829"/>
    <w:rsid w:val="00C00C1E"/>
    <w:rsid w:val="00C36776"/>
    <w:rsid w:val="00C37F5C"/>
    <w:rsid w:val="00C503FF"/>
    <w:rsid w:val="00C55E3A"/>
    <w:rsid w:val="00C613C0"/>
    <w:rsid w:val="00CD6B58"/>
    <w:rsid w:val="00CF401E"/>
    <w:rsid w:val="00D76540"/>
    <w:rsid w:val="00D82042"/>
    <w:rsid w:val="00D93211"/>
    <w:rsid w:val="00E47FBA"/>
    <w:rsid w:val="00E907B9"/>
    <w:rsid w:val="00E9743B"/>
    <w:rsid w:val="00EC5F82"/>
    <w:rsid w:val="00EC6A2A"/>
    <w:rsid w:val="00EF788E"/>
    <w:rsid w:val="00F61D84"/>
    <w:rsid w:val="00F87D35"/>
    <w:rsid w:val="00FC74C3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2946A-A28E-4CD9-A883-789BFC4A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698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- Cezao da Farmacia</cp:lastModifiedBy>
  <cp:revision>3</cp:revision>
  <cp:lastPrinted>2021-02-25T18:05:00Z</cp:lastPrinted>
  <dcterms:created xsi:type="dcterms:W3CDTF">2025-05-23T14:22:00Z</dcterms:created>
  <dcterms:modified xsi:type="dcterms:W3CDTF">2025-05-23T14:22:00Z</dcterms:modified>
</cp:coreProperties>
</file>