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602EC" w:rsidRPr="00D602EC" w:rsidP="00D602EC" w14:paraId="03DB7A68" w14:textId="77777777">
      <w:pPr>
        <w:pStyle w:val="NoSpacing"/>
        <w:tabs>
          <w:tab w:val="left" w:pos="1701"/>
        </w:tabs>
        <w:spacing w:line="360" w:lineRule="auto"/>
        <w:jc w:val="center"/>
        <w:rPr>
          <w:rStyle w:val="Strong"/>
          <w:sz w:val="28"/>
          <w:szCs w:val="24"/>
        </w:rPr>
      </w:pPr>
    </w:p>
    <w:p w:rsidR="00D602EC" w:rsidRPr="00D602EC" w:rsidP="00D602EC" w14:paraId="79B180D3" w14:textId="30CEAD4F">
      <w:pPr>
        <w:pStyle w:val="NoSpacing"/>
        <w:tabs>
          <w:tab w:val="left" w:pos="1701"/>
        </w:tabs>
        <w:spacing w:line="360" w:lineRule="auto"/>
        <w:jc w:val="center"/>
        <w:rPr>
          <w:b/>
          <w:bCs/>
          <w:sz w:val="28"/>
          <w:szCs w:val="24"/>
        </w:rPr>
      </w:pPr>
      <w:r w:rsidRPr="00D602EC">
        <w:rPr>
          <w:rStyle w:val="Strong"/>
          <w:sz w:val="28"/>
          <w:szCs w:val="24"/>
        </w:rPr>
        <w:t>EXMO. SR. PRESIDENTE DA CÂMARA MUNICIPAL DE SUMARÉ</w:t>
      </w:r>
    </w:p>
    <w:p w:rsidR="00D602EC" w:rsidRPr="00D602EC" w:rsidP="00D602EC" w14:paraId="29A80814" w14:textId="77777777">
      <w:pPr>
        <w:ind w:firstLine="1418"/>
        <w:jc w:val="both"/>
        <w:rPr>
          <w:rFonts w:asciiTheme="minorHAnsi" w:hAnsiTheme="minorHAnsi" w:cstheme="minorHAnsi"/>
          <w:sz w:val="10"/>
          <w:szCs w:val="10"/>
        </w:rPr>
      </w:pPr>
    </w:p>
    <w:p w:rsidR="00D602EC" w:rsidRPr="00D602EC" w:rsidP="00D602EC" w14:paraId="2E4AB09F" w14:textId="77777777">
      <w:pPr>
        <w:ind w:firstLine="1418"/>
        <w:jc w:val="both"/>
        <w:rPr>
          <w:rFonts w:asciiTheme="minorHAnsi" w:hAnsiTheme="minorHAnsi" w:cstheme="minorHAnsi"/>
          <w:sz w:val="24"/>
          <w:szCs w:val="24"/>
        </w:rPr>
      </w:pPr>
      <w:r w:rsidRPr="00D602EC">
        <w:rPr>
          <w:rFonts w:asciiTheme="minorHAnsi" w:hAnsiTheme="minorHAnsi" w:cstheme="minorHAnsi"/>
          <w:sz w:val="24"/>
          <w:szCs w:val="24"/>
        </w:rPr>
        <w:t xml:space="preserve">Tenho a honra e a satisfação de apresentar a esta egrégia Casa de Leis a presente </w:t>
      </w:r>
      <w:r w:rsidRPr="00D602EC">
        <w:rPr>
          <w:rFonts w:asciiTheme="minorHAnsi" w:hAnsiTheme="minorHAnsi" w:cstheme="minorHAnsi"/>
          <w:b/>
          <w:sz w:val="24"/>
          <w:szCs w:val="24"/>
        </w:rPr>
        <w:t xml:space="preserve">MOÇÃO DE CONGRATULAÇÃO </w:t>
      </w:r>
      <w:r w:rsidRPr="00D602EC">
        <w:rPr>
          <w:rFonts w:asciiTheme="minorHAnsi" w:hAnsiTheme="minorHAnsi" w:cstheme="minorHAnsi"/>
          <w:sz w:val="24"/>
          <w:szCs w:val="24"/>
        </w:rPr>
        <w:t xml:space="preserve">ao </w:t>
      </w:r>
      <w:r w:rsidRPr="00D602EC">
        <w:rPr>
          <w:rFonts w:asciiTheme="minorHAnsi" w:hAnsiTheme="minorHAnsi" w:cstheme="minorHAnsi"/>
          <w:b/>
          <w:sz w:val="24"/>
          <w:szCs w:val="24"/>
        </w:rPr>
        <w:t>FUNDO SOCIAL DE SOLIDAREDADE DE SUMARÉ</w:t>
      </w:r>
      <w:r w:rsidRPr="00D602EC">
        <w:rPr>
          <w:rFonts w:asciiTheme="minorHAnsi" w:hAnsiTheme="minorHAnsi" w:cstheme="minorHAnsi"/>
          <w:sz w:val="24"/>
          <w:szCs w:val="24"/>
        </w:rPr>
        <w:t xml:space="preserve">, na pessoa de sua presidente, </w:t>
      </w:r>
      <w:r w:rsidRPr="00D602EC">
        <w:rPr>
          <w:rFonts w:asciiTheme="minorHAnsi" w:hAnsiTheme="minorHAnsi" w:cstheme="minorHAnsi"/>
          <w:b/>
          <w:sz w:val="24"/>
          <w:szCs w:val="24"/>
        </w:rPr>
        <w:t>MARA DALBEN,</w:t>
      </w:r>
      <w:r w:rsidRPr="00D602EC">
        <w:rPr>
          <w:rFonts w:asciiTheme="minorHAnsi" w:hAnsiTheme="minorHAnsi" w:cstheme="minorHAnsi"/>
          <w:sz w:val="24"/>
          <w:szCs w:val="24"/>
        </w:rPr>
        <w:t xml:space="preserve"> pelo desenvolvimento do projeto “Conexão Solidária”, em parceria com a EPTV.</w:t>
      </w:r>
    </w:p>
    <w:p w:rsidR="00D602EC" w:rsidRPr="00D602EC" w:rsidP="00D602EC" w14:paraId="026696F0" w14:textId="77777777">
      <w:pPr>
        <w:ind w:firstLine="1418"/>
        <w:jc w:val="both"/>
        <w:rPr>
          <w:rFonts w:asciiTheme="minorHAnsi" w:hAnsiTheme="minorHAnsi" w:cstheme="minorHAnsi"/>
          <w:sz w:val="24"/>
          <w:szCs w:val="24"/>
        </w:rPr>
      </w:pPr>
      <w:r w:rsidRPr="00D602EC">
        <w:rPr>
          <w:rFonts w:asciiTheme="minorHAnsi" w:hAnsiTheme="minorHAnsi" w:cstheme="minorHAnsi"/>
          <w:sz w:val="24"/>
          <w:szCs w:val="24"/>
        </w:rPr>
        <w:t xml:space="preserve">No sábado, dia 17 de abril de 2021, Dona Mara </w:t>
      </w:r>
      <w:r w:rsidRPr="00D602EC">
        <w:rPr>
          <w:rFonts w:asciiTheme="minorHAnsi" w:hAnsiTheme="minorHAnsi" w:cstheme="minorHAnsi"/>
          <w:sz w:val="24"/>
          <w:szCs w:val="24"/>
        </w:rPr>
        <w:t>Dalben</w:t>
      </w:r>
      <w:r w:rsidRPr="00D602EC">
        <w:rPr>
          <w:rFonts w:asciiTheme="minorHAnsi" w:hAnsiTheme="minorHAnsi" w:cstheme="minorHAnsi"/>
          <w:sz w:val="24"/>
          <w:szCs w:val="24"/>
        </w:rPr>
        <w:t xml:space="preserve">, como é carinhosamente chamada, organizou através do Fundo Social de Solidariedade a ação de entrega e arrecadação de alimentos não perecíveis em nosso município.  </w:t>
      </w:r>
    </w:p>
    <w:p w:rsidR="00D602EC" w:rsidRPr="00D602EC" w:rsidP="00D602EC" w14:paraId="34B91A21" w14:textId="77777777">
      <w:pPr>
        <w:ind w:firstLine="1418"/>
        <w:jc w:val="both"/>
        <w:rPr>
          <w:rFonts w:asciiTheme="minorHAnsi" w:hAnsiTheme="minorHAnsi" w:cstheme="minorHAnsi"/>
          <w:sz w:val="24"/>
          <w:szCs w:val="24"/>
        </w:rPr>
      </w:pPr>
      <w:r w:rsidRPr="00D602EC">
        <w:rPr>
          <w:rFonts w:asciiTheme="minorHAnsi" w:hAnsiTheme="minorHAnsi" w:cstheme="minorHAnsi"/>
          <w:sz w:val="24"/>
          <w:szCs w:val="24"/>
        </w:rPr>
        <w:t xml:space="preserve">Sendo Sumaré uma cidade dividida por várias regiões, qualquer ação semelhante é tarefa que designa muito empenho e dedicação. Sendo assim, a ação dividiu-se em alguns pontos definidos como mais estratégicos, sendo eles: Praça das Bandeiras, na região central; Pista de Skate, na região de Nova Veneza; Estacionamento do Shopping </w:t>
      </w:r>
      <w:r w:rsidRPr="00D602EC">
        <w:rPr>
          <w:rFonts w:asciiTheme="minorHAnsi" w:hAnsiTheme="minorHAnsi" w:cstheme="minorHAnsi"/>
          <w:sz w:val="24"/>
          <w:szCs w:val="24"/>
        </w:rPr>
        <w:t>ParkCity</w:t>
      </w:r>
      <w:r w:rsidRPr="00D602EC">
        <w:rPr>
          <w:rFonts w:asciiTheme="minorHAnsi" w:hAnsiTheme="minorHAnsi" w:cstheme="minorHAnsi"/>
          <w:sz w:val="24"/>
          <w:szCs w:val="24"/>
        </w:rPr>
        <w:t>, buscando atrair sumareenses de todas as regiões.</w:t>
      </w:r>
    </w:p>
    <w:p w:rsidR="00D602EC" w:rsidRPr="00D602EC" w:rsidP="00D602EC" w14:paraId="3C2C2C86" w14:textId="77777777">
      <w:pPr>
        <w:ind w:firstLine="1418"/>
        <w:jc w:val="both"/>
        <w:rPr>
          <w:rFonts w:asciiTheme="minorHAnsi" w:hAnsiTheme="minorHAnsi" w:cstheme="minorHAnsi"/>
          <w:sz w:val="24"/>
          <w:szCs w:val="24"/>
        </w:rPr>
      </w:pPr>
      <w:r w:rsidRPr="00D602EC">
        <w:rPr>
          <w:rFonts w:asciiTheme="minorHAnsi" w:hAnsiTheme="minorHAnsi" w:cstheme="minorHAnsi"/>
          <w:sz w:val="24"/>
          <w:szCs w:val="24"/>
        </w:rPr>
        <w:t xml:space="preserve">A ação foi totalmente exemplar, pois ela se idealiza com a finalidade em auxiliar os que mais precisam neste momento “pandêmico” em que o mundo passa e, em consequência, nosso município. Exemplar foi, pois, os pontos de arrecadação eram no modelo </w:t>
      </w:r>
      <w:r w:rsidRPr="00D602EC">
        <w:rPr>
          <w:rFonts w:asciiTheme="minorHAnsi" w:hAnsiTheme="minorHAnsi" w:cstheme="minorHAnsi"/>
          <w:sz w:val="24"/>
          <w:szCs w:val="24"/>
        </w:rPr>
        <w:t>Drivre</w:t>
      </w:r>
      <w:r w:rsidRPr="00D602EC">
        <w:rPr>
          <w:rFonts w:asciiTheme="minorHAnsi" w:hAnsiTheme="minorHAnsi" w:cstheme="minorHAnsi"/>
          <w:sz w:val="24"/>
          <w:szCs w:val="24"/>
        </w:rPr>
        <w:t xml:space="preserve"> </w:t>
      </w:r>
      <w:r w:rsidRPr="00D602EC">
        <w:rPr>
          <w:rFonts w:asciiTheme="minorHAnsi" w:hAnsiTheme="minorHAnsi" w:cstheme="minorHAnsi"/>
          <w:sz w:val="24"/>
          <w:szCs w:val="24"/>
        </w:rPr>
        <w:t>thru</w:t>
      </w:r>
      <w:r w:rsidRPr="00D602EC">
        <w:rPr>
          <w:rFonts w:asciiTheme="minorHAnsi" w:hAnsiTheme="minorHAnsi" w:cstheme="minorHAnsi"/>
          <w:sz w:val="24"/>
          <w:szCs w:val="24"/>
        </w:rPr>
        <w:t>, onde o doador não necessitava desembarcar do veículo, deixando a cargo da equipe local retirar do automóvel as doações. As equipes estavam paramentadas, respeitando ao máximo todos os protocolos de saúde impostos pela OMS e, tudo que era doado, tinham suas embalagens higienizadas para o bem de todos.</w:t>
      </w:r>
    </w:p>
    <w:p w:rsidR="00D602EC" w:rsidRPr="00D602EC" w:rsidP="00D602EC" w14:paraId="05B4D492" w14:textId="77777777">
      <w:pPr>
        <w:ind w:firstLine="1418"/>
        <w:jc w:val="both"/>
        <w:rPr>
          <w:rFonts w:asciiTheme="minorHAnsi" w:hAnsiTheme="minorHAnsi" w:cstheme="minorHAnsi"/>
          <w:sz w:val="24"/>
          <w:szCs w:val="24"/>
        </w:rPr>
      </w:pPr>
      <w:r w:rsidRPr="00D602EC">
        <w:rPr>
          <w:rFonts w:asciiTheme="minorHAnsi" w:hAnsiTheme="minorHAnsi" w:cstheme="minorHAnsi"/>
          <w:sz w:val="24"/>
          <w:szCs w:val="24"/>
        </w:rPr>
        <w:t>Em um único dia, a ação humanitária de Dona Mara e sua equipe conseguiu arrecadar 8,5 toneladas de alimentos. Que após serem unificados em um único local, sairão para distribuição através da Secretaria de Inclusão Social (SMIADS).</w:t>
      </w:r>
    </w:p>
    <w:p w:rsidR="00D602EC" w:rsidRPr="00D602EC" w:rsidP="00D602EC" w14:paraId="054B87E2" w14:textId="77777777">
      <w:pPr>
        <w:ind w:firstLine="1418"/>
        <w:jc w:val="both"/>
        <w:rPr>
          <w:rFonts w:asciiTheme="minorHAnsi" w:hAnsiTheme="minorHAnsi" w:cstheme="minorHAnsi"/>
          <w:sz w:val="24"/>
          <w:szCs w:val="24"/>
        </w:rPr>
      </w:pPr>
      <w:r w:rsidRPr="00D602EC">
        <w:rPr>
          <w:rFonts w:asciiTheme="minorHAnsi" w:hAnsiTheme="minorHAnsi" w:cstheme="minorHAnsi"/>
          <w:sz w:val="24"/>
          <w:szCs w:val="24"/>
        </w:rPr>
        <w:t xml:space="preserve">Sendo assim, mais uma vez, nossa querida e aguerrida Dona Mara </w:t>
      </w:r>
      <w:r w:rsidRPr="00D602EC">
        <w:rPr>
          <w:rFonts w:asciiTheme="minorHAnsi" w:hAnsiTheme="minorHAnsi" w:cstheme="minorHAnsi"/>
          <w:sz w:val="24"/>
          <w:szCs w:val="24"/>
        </w:rPr>
        <w:t>Dalben</w:t>
      </w:r>
      <w:r w:rsidRPr="00D602EC">
        <w:rPr>
          <w:rFonts w:asciiTheme="minorHAnsi" w:hAnsiTheme="minorHAnsi" w:cstheme="minorHAnsi"/>
          <w:sz w:val="24"/>
          <w:szCs w:val="24"/>
        </w:rPr>
        <w:t xml:space="preserve">, contribui com o município, ajuda os mais atingidos pelo período que passamos e nos dá uma lição de solidariedade, amor ao próximo e nos ensina que sempre é possível fazer uma pouco mais.   </w:t>
      </w:r>
    </w:p>
    <w:p w:rsidR="00D602EC" w:rsidRPr="00D602EC" w:rsidP="00D602EC" w14:paraId="3DA8AE56" w14:textId="77777777">
      <w:pPr>
        <w:ind w:firstLine="1418"/>
        <w:jc w:val="both"/>
        <w:rPr>
          <w:rFonts w:asciiTheme="minorHAnsi" w:hAnsiTheme="minorHAnsi" w:cstheme="minorHAnsi"/>
          <w:sz w:val="24"/>
          <w:szCs w:val="24"/>
        </w:rPr>
      </w:pPr>
    </w:p>
    <w:p w:rsidR="00D602EC" w:rsidRPr="00D602EC" w:rsidP="00D602EC" w14:paraId="0B34ECCA" w14:textId="77777777">
      <w:pPr>
        <w:ind w:firstLine="1418"/>
        <w:jc w:val="both"/>
        <w:rPr>
          <w:rFonts w:asciiTheme="minorHAnsi" w:hAnsiTheme="minorHAnsi" w:cstheme="minorHAnsi"/>
          <w:sz w:val="24"/>
          <w:szCs w:val="24"/>
        </w:rPr>
      </w:pPr>
    </w:p>
    <w:p w:rsidR="00D602EC" w:rsidRPr="00D602EC" w:rsidP="00D602EC" w14:paraId="086CC92B" w14:textId="77777777">
      <w:pPr>
        <w:ind w:firstLine="1418"/>
        <w:jc w:val="both"/>
        <w:rPr>
          <w:rFonts w:asciiTheme="minorHAnsi" w:hAnsiTheme="minorHAnsi" w:cstheme="minorHAnsi"/>
          <w:sz w:val="24"/>
          <w:szCs w:val="24"/>
        </w:rPr>
      </w:pPr>
      <w:r w:rsidRPr="00D602EC">
        <w:rPr>
          <w:rFonts w:asciiTheme="minorHAnsi" w:hAnsiTheme="minorHAnsi" w:cstheme="minorHAnsi"/>
          <w:sz w:val="24"/>
          <w:szCs w:val="24"/>
        </w:rPr>
        <w:t xml:space="preserve">  </w:t>
      </w:r>
    </w:p>
    <w:p w:rsidR="00D602EC" w:rsidRPr="00D602EC" w:rsidP="00D602EC" w14:paraId="506E2A8C" w14:textId="77777777">
      <w:pPr>
        <w:ind w:firstLine="1418"/>
        <w:jc w:val="both"/>
        <w:rPr>
          <w:rFonts w:asciiTheme="minorHAnsi" w:hAnsiTheme="minorHAnsi" w:cstheme="minorHAnsi"/>
          <w:sz w:val="24"/>
          <w:szCs w:val="24"/>
        </w:rPr>
      </w:pPr>
    </w:p>
    <w:p w:rsidR="00D602EC" w:rsidRPr="00D602EC" w:rsidP="00D602EC" w14:paraId="2D6311FB" w14:textId="77777777">
      <w:pPr>
        <w:ind w:firstLine="1418"/>
        <w:jc w:val="both"/>
        <w:rPr>
          <w:rFonts w:asciiTheme="minorHAnsi" w:hAnsiTheme="minorHAnsi" w:cstheme="minorHAnsi"/>
          <w:sz w:val="24"/>
          <w:szCs w:val="24"/>
        </w:rPr>
      </w:pPr>
    </w:p>
    <w:p w:rsidR="00D602EC" w:rsidRPr="00D602EC" w:rsidP="00D602EC" w14:paraId="4CB58AD9" w14:textId="77777777">
      <w:pPr>
        <w:ind w:firstLine="1418"/>
        <w:jc w:val="both"/>
        <w:rPr>
          <w:rFonts w:asciiTheme="minorHAnsi" w:hAnsiTheme="minorHAnsi" w:cstheme="minorHAnsi"/>
          <w:sz w:val="24"/>
          <w:szCs w:val="24"/>
        </w:rPr>
      </w:pPr>
      <w:r w:rsidRPr="00D602EC">
        <w:rPr>
          <w:sz w:val="24"/>
          <w:szCs w:val="24"/>
        </w:rPr>
        <w:t xml:space="preserve">Portanto, </w:t>
      </w:r>
      <w:r w:rsidRPr="00D602EC">
        <w:rPr>
          <w:rStyle w:val="Strong"/>
          <w:sz w:val="24"/>
          <w:szCs w:val="24"/>
        </w:rPr>
        <w:t xml:space="preserve">senhores, para reconhecer o trabalho e dedicação dos servidores e servidoras do Fundo Social, bem como a iniciativa de promover a arrecadação e distribuição dos alimentos, requeiro, na forma regimental e, após ouvido o Plenário, que seja encaminhada a referida moção de congratulação </w:t>
      </w:r>
      <w:r w:rsidRPr="00D602EC">
        <w:rPr>
          <w:rFonts w:asciiTheme="minorHAnsi" w:hAnsiTheme="minorHAnsi" w:cstheme="minorHAnsi"/>
          <w:sz w:val="24"/>
          <w:szCs w:val="24"/>
        </w:rPr>
        <w:t xml:space="preserve">ao </w:t>
      </w:r>
      <w:r w:rsidRPr="00D602EC">
        <w:rPr>
          <w:rFonts w:asciiTheme="minorHAnsi" w:hAnsiTheme="minorHAnsi" w:cstheme="minorHAnsi"/>
          <w:b/>
          <w:sz w:val="24"/>
          <w:szCs w:val="24"/>
        </w:rPr>
        <w:t>FUNDO SOCIAL DE SOLIDAREDADE DE SUMARÉ</w:t>
      </w:r>
      <w:r w:rsidRPr="00D602EC">
        <w:rPr>
          <w:rFonts w:asciiTheme="minorHAnsi" w:hAnsiTheme="minorHAnsi" w:cstheme="minorHAnsi"/>
          <w:sz w:val="24"/>
          <w:szCs w:val="24"/>
        </w:rPr>
        <w:t xml:space="preserve">, em nome de sua presidente, </w:t>
      </w:r>
      <w:r w:rsidRPr="00D602EC">
        <w:rPr>
          <w:rFonts w:asciiTheme="minorHAnsi" w:hAnsiTheme="minorHAnsi" w:cstheme="minorHAnsi"/>
          <w:b/>
          <w:sz w:val="24"/>
          <w:szCs w:val="24"/>
        </w:rPr>
        <w:t>MARA DALBEN</w:t>
      </w:r>
      <w:r w:rsidRPr="00D602EC">
        <w:rPr>
          <w:rFonts w:asciiTheme="minorHAnsi" w:hAnsiTheme="minorHAnsi" w:cstheme="minorHAnsi"/>
          <w:sz w:val="24"/>
          <w:szCs w:val="24"/>
        </w:rPr>
        <w:t xml:space="preserve">, pelo projeto “Conexão Solidária”. </w:t>
      </w:r>
    </w:p>
    <w:p w:rsidR="00D602EC" w:rsidRPr="00D602EC" w:rsidP="00D602EC" w14:paraId="6B9C774D" w14:textId="77777777">
      <w:pPr>
        <w:ind w:firstLine="1418"/>
        <w:jc w:val="both"/>
        <w:rPr>
          <w:bCs/>
          <w:sz w:val="24"/>
          <w:szCs w:val="24"/>
        </w:rPr>
      </w:pPr>
    </w:p>
    <w:p w:rsidR="00D602EC" w:rsidRPr="00D602EC" w:rsidP="00D602EC" w14:paraId="6C99C852" w14:textId="77777777">
      <w:pPr>
        <w:jc w:val="center"/>
        <w:rPr>
          <w:rFonts w:asciiTheme="minorHAnsi" w:hAnsiTheme="minorHAnsi" w:cstheme="minorHAnsi"/>
          <w:sz w:val="24"/>
          <w:szCs w:val="24"/>
        </w:rPr>
      </w:pPr>
      <w:r w:rsidRPr="00D602EC">
        <w:rPr>
          <w:rFonts w:asciiTheme="minorHAnsi" w:hAnsiTheme="minorHAnsi" w:cstheme="minorHAnsi"/>
          <w:sz w:val="24"/>
          <w:szCs w:val="24"/>
        </w:rPr>
        <w:t>Sala das Sessões, 20 de abril de 2021.</w:t>
      </w:r>
    </w:p>
    <w:p w:rsidR="00D602EC" w:rsidP="00D602EC" w14:paraId="62A6DBA9" w14:textId="15F39EEE"/>
    <w:p w:rsidR="00D602EC" w:rsidP="00D602EC" w14:paraId="3E24DE50" w14:textId="27717257"/>
    <w:p w:rsidR="00D602EC" w:rsidRPr="00D602EC" w:rsidP="00D602EC" w14:paraId="463C2DD3" w14:textId="77777777">
      <w:bookmarkStart w:id="0" w:name="_GoBack"/>
      <w:bookmarkEnd w:id="0"/>
    </w:p>
    <w:p w:rsidR="00D602EC" w:rsidRPr="00D602EC" w:rsidP="00D602EC" w14:paraId="3645D58F" w14:textId="77777777">
      <w:pPr>
        <w:pStyle w:val="Subtitle"/>
        <w:spacing w:after="0" w:line="240" w:lineRule="auto"/>
        <w:rPr>
          <w:rStyle w:val="Strong"/>
          <w:rFonts w:asciiTheme="minorHAnsi" w:hAnsiTheme="minorHAnsi" w:cstheme="minorHAnsi"/>
          <w:sz w:val="26"/>
          <w:szCs w:val="26"/>
        </w:rPr>
      </w:pPr>
      <w:r w:rsidRPr="00D602EC">
        <w:rPr>
          <w:rStyle w:val="Strong"/>
          <w:rFonts w:asciiTheme="minorHAnsi" w:hAnsiTheme="minorHAnsi" w:cstheme="minorHAnsi"/>
          <w:sz w:val="26"/>
          <w:szCs w:val="26"/>
        </w:rPr>
        <w:t>WILLIAN SOUZA</w:t>
      </w:r>
    </w:p>
    <w:p w:rsidR="00D602EC" w:rsidRPr="00D602EC" w:rsidP="00D602EC" w14:paraId="301EAFC2" w14:textId="77777777">
      <w:pPr>
        <w:pStyle w:val="Subtitle"/>
        <w:spacing w:after="0" w:line="240" w:lineRule="auto"/>
        <w:rPr>
          <w:rStyle w:val="Strong"/>
          <w:rFonts w:asciiTheme="minorHAnsi" w:hAnsiTheme="minorHAnsi" w:cstheme="minorHAnsi"/>
          <w:sz w:val="26"/>
          <w:szCs w:val="26"/>
        </w:rPr>
      </w:pPr>
      <w:r w:rsidRPr="00D602EC">
        <w:rPr>
          <w:rStyle w:val="Strong"/>
          <w:rFonts w:asciiTheme="minorHAnsi" w:hAnsiTheme="minorHAnsi" w:cstheme="minorHAnsi"/>
          <w:sz w:val="26"/>
          <w:szCs w:val="26"/>
        </w:rPr>
        <w:t>VEREADOR - PRESIDENTE</w:t>
      </w:r>
    </w:p>
    <w:p w:rsidR="00D602EC" w:rsidRPr="00D602EC" w:rsidP="00D602EC" w14:paraId="24497308" w14:textId="77777777">
      <w:pPr>
        <w:pStyle w:val="Subtitle"/>
        <w:spacing w:after="0" w:line="240" w:lineRule="auto"/>
        <w:rPr>
          <w:rStyle w:val="Strong"/>
          <w:rFonts w:asciiTheme="minorHAnsi" w:hAnsiTheme="minorHAnsi" w:cstheme="minorHAnsi"/>
        </w:rPr>
      </w:pPr>
      <w:r w:rsidRPr="00D602EC">
        <w:rPr>
          <w:rStyle w:val="Strong"/>
          <w:rFonts w:asciiTheme="minorHAnsi" w:hAnsiTheme="minorHAnsi" w:cstheme="minorHAnsi"/>
        </w:rPr>
        <w:t>Partido dos Trabalhadores - PT</w:t>
      </w:r>
    </w:p>
    <w:p w:rsidR="00211ADD" w:rsidRPr="00D602EC" w:rsidP="007B12C6" w14:paraId="001FD9A4" w14:textId="77777777">
      <w:pPr>
        <w:shd w:val="clear" w:color="auto" w:fill="FFFFFF"/>
        <w:spacing w:after="0"/>
        <w:jc w:val="center"/>
        <w:rPr>
          <w:rFonts w:ascii="Bookman Old Style" w:eastAsia="Times New Roman" w:hAnsi="Bookman Old Style" w:cs="Arial"/>
          <w:b/>
          <w:color w:val="222222"/>
          <w:sz w:val="24"/>
          <w:szCs w:val="24"/>
          <w:lang w:eastAsia="pt-BR"/>
        </w:rPr>
      </w:pPr>
    </w:p>
    <w:p w:rsidR="00211ADD" w:rsidRPr="00D602EC" w:rsidP="007B12C6" w14:paraId="009CB652" w14:textId="77777777">
      <w:pPr>
        <w:shd w:val="clear" w:color="auto" w:fill="FFFFFF"/>
        <w:spacing w:after="0"/>
        <w:jc w:val="center"/>
        <w:rPr>
          <w:rFonts w:ascii="Bookman Old Style" w:eastAsia="Times New Roman" w:hAnsi="Bookman Old Style" w:cs="Arial"/>
          <w:b/>
          <w:color w:val="222222"/>
          <w:sz w:val="24"/>
          <w:szCs w:val="24"/>
          <w:lang w:eastAsia="pt-BR"/>
        </w:rPr>
      </w:pP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459105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04740"/>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3589"/>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02EC"/>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6A8"/>
    <w:rsid w:val="00F83953"/>
    <w:rsid w:val="00F83BE3"/>
    <w:rsid w:val="00F86A10"/>
    <w:rsid w:val="00FA1BB4"/>
    <w:rsid w:val="00FA577F"/>
    <w:rsid w:val="00FB03B1"/>
    <w:rsid w:val="00FB1976"/>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EC"/>
    <w:pPr>
      <w:spacing w:after="200" w:line="276" w:lineRule="auto"/>
    </w:pPr>
    <w:rPr>
      <w:rFonts w:ascii="Calibri" w:eastAsia="Calibri" w:hAnsi="Calibri" w:cs="Calibri"/>
    </w:r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211ADD"/>
  </w:style>
  <w:style w:type="paragraph" w:styleId="Subtitle">
    <w:name w:val="Subtitle"/>
    <w:basedOn w:val="Normal"/>
    <w:next w:val="Normal"/>
    <w:link w:val="SubttuloChar"/>
    <w:qFormat/>
    <w:rsid w:val="00D602EC"/>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basedOn w:val="DefaultParagraphFont"/>
    <w:link w:val="Subtitle"/>
    <w:rsid w:val="00D602E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2119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Lilian - Tec Legislativo - CMS</cp:lastModifiedBy>
  <cp:revision>2</cp:revision>
  <cp:lastPrinted>2020-06-08T15:10:00Z</cp:lastPrinted>
  <dcterms:created xsi:type="dcterms:W3CDTF">2021-04-20T16:07:00Z</dcterms:created>
  <dcterms:modified xsi:type="dcterms:W3CDTF">2021-04-20T16:07:00Z</dcterms:modified>
</cp:coreProperties>
</file>