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19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119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enomina a Rua Dezesseis, do Bairro Sítio Pau Pintado de “RUA PROFESSOR JOSÉ ISMAEL PASCON”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