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2CFAC3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1C4055">
        <w:rPr>
          <w:b/>
          <w:sz w:val="28"/>
          <w:szCs w:val="28"/>
        </w:rPr>
        <w:t>Reparo no asfalto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</w:t>
      </w:r>
      <w:r w:rsidR="00AD1113">
        <w:rPr>
          <w:sz w:val="28"/>
          <w:szCs w:val="28"/>
        </w:rPr>
        <w:t>Luiza Pereira de Carvalho</w:t>
      </w:r>
      <w:r w:rsidR="00705B35">
        <w:rPr>
          <w:sz w:val="28"/>
          <w:szCs w:val="28"/>
        </w:rPr>
        <w:t>, nº 2</w:t>
      </w:r>
      <w:r w:rsidR="00AD1113">
        <w:rPr>
          <w:sz w:val="28"/>
          <w:szCs w:val="28"/>
        </w:rPr>
        <w:t>6, 245, 138</w:t>
      </w:r>
      <w:r w:rsidR="000A2376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 xml:space="preserve">jardim Manchester,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r w:rsidR="001C4055">
        <w:rPr>
          <w:sz w:val="28"/>
          <w:szCs w:val="28"/>
        </w:rPr>
        <w:t>4</w:t>
      </w:r>
      <w:r w:rsidR="00705B35">
        <w:rPr>
          <w:sz w:val="28"/>
          <w:szCs w:val="28"/>
        </w:rPr>
        <w:t>4</w:t>
      </w:r>
      <w:r w:rsidR="001C4055">
        <w:rPr>
          <w:sz w:val="28"/>
          <w:szCs w:val="28"/>
        </w:rPr>
        <w:t>0.</w:t>
      </w:r>
    </w:p>
    <w:bookmarkEnd w:id="0"/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1820EF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</w:t>
      </w:r>
      <w:r w:rsidR="00705B35">
        <w:rPr>
          <w:sz w:val="28"/>
          <w:szCs w:val="28"/>
        </w:rPr>
        <w:t>3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86564528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32661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076A"/>
    <w:rsid w:val="00701A85"/>
    <w:rsid w:val="00705B3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13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0FC1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2021-04-13T13:12:00Z</dcterms:created>
  <dcterms:modified xsi:type="dcterms:W3CDTF">2021-04-13T13:12:00Z</dcterms:modified>
</cp:coreProperties>
</file>