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Justina Ferreira de Carvalho, Parque Santo Antônio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12763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99753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8459251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3117576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982838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5523644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744880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