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97739" w:rsidRPr="00FE60C1" w:rsidP="00E97739" w14:paraId="28BF8A4B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1</w:t>
      </w:r>
    </w:p>
    <w:p w:rsidR="00E97739" w:rsidRPr="00FE60C1" w:rsidP="00E97739" w14:paraId="57293377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E97739" w:rsidP="00F17C61" w14:paraId="6B209758" w14:textId="3BB46B8C">
      <w:pPr>
        <w:pStyle w:val="NormalWeb"/>
        <w:spacing w:before="60" w:after="120"/>
        <w:ind w:left="4253"/>
        <w:jc w:val="both"/>
        <w:rPr>
          <w:rFonts w:ascii="Arial" w:hAnsi="Arial" w:cs="Arial"/>
        </w:rPr>
      </w:pPr>
      <w:bookmarkStart w:id="0" w:name="_GoBack"/>
      <w:r w:rsidRPr="00FE60C1">
        <w:rPr>
          <w:rFonts w:ascii="Arial" w:hAnsi="Arial" w:cs="Arial"/>
          <w:color w:val="000000"/>
        </w:rPr>
        <w:t>Indica</w:t>
      </w:r>
      <w:r>
        <w:rPr>
          <w:rFonts w:ascii="Arial" w:hAnsi="Arial" w:cs="Arial"/>
          <w:color w:val="000000"/>
        </w:rPr>
        <w:t xml:space="preserve"> </w:t>
      </w:r>
      <w:r w:rsidR="00862827">
        <w:rPr>
          <w:rFonts w:ascii="Arial" w:hAnsi="Arial" w:cs="Arial"/>
        </w:rPr>
        <w:t xml:space="preserve">construção de redutor de velocidade </w:t>
      </w:r>
      <w:r w:rsidR="00A25E10">
        <w:rPr>
          <w:rFonts w:ascii="Arial" w:hAnsi="Arial" w:cs="Arial"/>
        </w:rPr>
        <w:t>n</w:t>
      </w:r>
      <w:r w:rsidRPr="00E97739">
        <w:rPr>
          <w:rFonts w:ascii="Arial" w:hAnsi="Arial" w:cs="Arial"/>
        </w:rPr>
        <w:t xml:space="preserve">a </w:t>
      </w:r>
      <w:r w:rsidR="004D4982">
        <w:rPr>
          <w:rFonts w:ascii="Arial" w:hAnsi="Arial" w:cs="Arial"/>
          <w:b/>
          <w:bCs/>
        </w:rPr>
        <w:t>Avenida</w:t>
      </w:r>
      <w:r w:rsidR="00A25E10">
        <w:rPr>
          <w:rFonts w:ascii="Arial" w:hAnsi="Arial" w:cs="Arial"/>
          <w:b/>
          <w:bCs/>
        </w:rPr>
        <w:t xml:space="preserve"> </w:t>
      </w:r>
      <w:r w:rsidR="004D4982">
        <w:rPr>
          <w:rFonts w:ascii="Arial" w:hAnsi="Arial" w:cs="Arial"/>
          <w:b/>
          <w:bCs/>
        </w:rPr>
        <w:t>Leonardo Antônio Schiavinatto</w:t>
      </w:r>
      <w:r w:rsidR="00A25E10">
        <w:rPr>
          <w:rFonts w:ascii="Arial" w:hAnsi="Arial" w:cs="Arial"/>
          <w:b/>
          <w:bCs/>
        </w:rPr>
        <w:t>,</w:t>
      </w:r>
      <w:r w:rsidRPr="00F17C61" w:rsidR="00F17C61">
        <w:rPr>
          <w:rFonts w:ascii="Arial" w:hAnsi="Arial" w:cs="Arial"/>
        </w:rPr>
        <w:t xml:space="preserve"> próximo </w:t>
      </w:r>
      <w:r w:rsidR="007C397D">
        <w:rPr>
          <w:rFonts w:ascii="Arial" w:hAnsi="Arial" w:cs="Arial"/>
        </w:rPr>
        <w:t>ao nº 60, próximo a</w:t>
      </w:r>
      <w:r w:rsidR="00CD4386">
        <w:rPr>
          <w:rFonts w:ascii="Arial" w:hAnsi="Arial" w:cs="Arial"/>
        </w:rPr>
        <w:t xml:space="preserve"> unidade da igreja Congregação Cristã no Brasil, </w:t>
      </w:r>
      <w:r w:rsidR="004D4982">
        <w:rPr>
          <w:rFonts w:ascii="Arial" w:hAnsi="Arial" w:cs="Arial"/>
        </w:rPr>
        <w:t>Parque Residencial Fantinatti</w:t>
      </w:r>
      <w:r w:rsidR="008F1E55">
        <w:rPr>
          <w:rFonts w:ascii="Arial" w:hAnsi="Arial" w:cs="Arial"/>
        </w:rPr>
        <w:t>.</w:t>
      </w:r>
    </w:p>
    <w:bookmarkEnd w:id="0"/>
    <w:p w:rsidR="00E97739" w:rsidP="00E97739" w14:paraId="1CC17573" w14:textId="167EC8C1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</w:p>
    <w:p w:rsidR="00BF1B8F" w:rsidRPr="00FE60C1" w:rsidP="00E97739" w14:paraId="18E86377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</w:p>
    <w:p w:rsidR="00E97739" w:rsidRPr="00FE60C1" w:rsidP="00E97739" w14:paraId="5C5B09D2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:rsidR="00E97739" w:rsidP="00E97739" w14:paraId="01733C43" w14:textId="1CB6F786">
      <w:pPr>
        <w:pStyle w:val="NormalWeb"/>
        <w:spacing w:before="80" w:after="80" w:line="300" w:lineRule="auto"/>
        <w:ind w:firstLine="1418"/>
        <w:jc w:val="both"/>
        <w:rPr>
          <w:rFonts w:ascii="Arial" w:hAnsi="Arial" w:cs="Arial"/>
        </w:rPr>
      </w:pPr>
      <w:r w:rsidRPr="00FE60C1">
        <w:rPr>
          <w:rFonts w:ascii="Arial" w:hAnsi="Arial" w:cs="Arial"/>
        </w:rPr>
        <w:t xml:space="preserve">Nos termos do </w:t>
      </w:r>
      <w:r>
        <w:rPr>
          <w:rFonts w:ascii="Arial" w:hAnsi="Arial" w:cs="Arial"/>
        </w:rPr>
        <w:t>Título V</w:t>
      </w:r>
      <w:r w:rsidR="002B106F">
        <w:rPr>
          <w:rFonts w:ascii="Arial" w:hAnsi="Arial" w:cs="Arial"/>
        </w:rPr>
        <w:t>II</w:t>
      </w:r>
      <w:r>
        <w:rPr>
          <w:rFonts w:ascii="Arial" w:hAnsi="Arial" w:cs="Arial"/>
        </w:rPr>
        <w:t xml:space="preserve">I, Capítulo IV, Seção II </w:t>
      </w:r>
      <w:r w:rsidRPr="00FE60C1">
        <w:rPr>
          <w:rFonts w:ascii="Arial" w:hAnsi="Arial" w:cs="Arial"/>
        </w:rPr>
        <w:t>do Regimento Interno d</w:t>
      </w:r>
      <w:r>
        <w:rPr>
          <w:rFonts w:ascii="Arial" w:hAnsi="Arial" w:cs="Arial"/>
        </w:rPr>
        <w:t>esta Casa de Lei</w:t>
      </w:r>
      <w:r w:rsidRPr="00FE60C1">
        <w:rPr>
          <w:rFonts w:ascii="Arial" w:hAnsi="Arial" w:cs="Arial"/>
        </w:rPr>
        <w:t>, solicito a Vossa Excelência o envio desta Indicação ao Excelentíssimo Senhor Prefeito Municipal</w:t>
      </w:r>
      <w:r>
        <w:rPr>
          <w:rFonts w:ascii="Arial" w:hAnsi="Arial" w:cs="Arial"/>
        </w:rPr>
        <w:t xml:space="preserve"> </w:t>
      </w:r>
      <w:r w:rsidR="00D910E4">
        <w:rPr>
          <w:rFonts w:ascii="Arial" w:hAnsi="Arial" w:cs="Arial"/>
        </w:rPr>
        <w:t xml:space="preserve">requisitando a construção </w:t>
      </w:r>
      <w:r w:rsidRPr="00D910E4" w:rsidR="00D910E4">
        <w:rPr>
          <w:rFonts w:ascii="Arial" w:hAnsi="Arial" w:cs="Arial"/>
        </w:rPr>
        <w:t>de</w:t>
      </w:r>
      <w:r w:rsidR="00D910E4">
        <w:rPr>
          <w:rFonts w:ascii="Arial" w:hAnsi="Arial" w:cs="Arial"/>
        </w:rPr>
        <w:t xml:space="preserve"> um</w:t>
      </w:r>
      <w:r w:rsidRPr="00D910E4" w:rsidR="00D910E4">
        <w:rPr>
          <w:rFonts w:ascii="Arial" w:hAnsi="Arial" w:cs="Arial"/>
        </w:rPr>
        <w:t xml:space="preserve"> redutor de </w:t>
      </w:r>
      <w:r w:rsidR="00A25E10">
        <w:rPr>
          <w:rFonts w:ascii="Arial" w:hAnsi="Arial" w:cs="Arial"/>
        </w:rPr>
        <w:t>velocidade n</w:t>
      </w:r>
      <w:r w:rsidRPr="00E97739" w:rsidR="00A25E10">
        <w:rPr>
          <w:rFonts w:ascii="Arial" w:hAnsi="Arial" w:cs="Arial"/>
        </w:rPr>
        <w:t xml:space="preserve">a </w:t>
      </w:r>
      <w:r w:rsidRPr="00BF1B8F" w:rsidR="00BF1B8F">
        <w:rPr>
          <w:rFonts w:ascii="Arial" w:hAnsi="Arial" w:cs="Arial"/>
          <w:b/>
          <w:bCs/>
        </w:rPr>
        <w:t xml:space="preserve">Avenida Leonardo Antônio Schiavinatto, </w:t>
      </w:r>
      <w:r w:rsidRPr="00BF1B8F" w:rsidR="00BF1B8F">
        <w:rPr>
          <w:rFonts w:ascii="Arial" w:hAnsi="Arial" w:cs="Arial"/>
        </w:rPr>
        <w:t>próximo ao número</w:t>
      </w:r>
      <w:r w:rsidRPr="00BF1B8F" w:rsidR="00BF1B8F">
        <w:rPr>
          <w:rFonts w:ascii="Arial" w:hAnsi="Arial" w:cs="Arial"/>
          <w:b/>
          <w:bCs/>
        </w:rPr>
        <w:t xml:space="preserve"> 60, Parque Residencial Fantinatti.</w:t>
      </w:r>
    </w:p>
    <w:p w:rsidR="001D30EE" w:rsidP="001D30EE" w14:paraId="02D33F71" w14:textId="63D60125">
      <w:pPr>
        <w:pStyle w:val="NormalWeb"/>
        <w:spacing w:before="80" w:after="80" w:line="30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Neste local está situada uma unidade da igreja Congregação Cristã no Brasil e constitui região de grande fluxo de veículos e pedestres, motivo pelo qual se faz necessária a construção de redutor de velocidade, devidamente sinalizado, com a finalidade de aumentar a segurança no trânsito.</w:t>
      </w:r>
      <w:r>
        <w:rPr>
          <w:rFonts w:ascii="Arial" w:hAnsi="Arial" w:cs="Arial"/>
        </w:rPr>
        <w:t xml:space="preserve"> </w:t>
      </w:r>
    </w:p>
    <w:p w:rsidR="00E97739" w:rsidP="00EB4FC2" w14:paraId="3CDB99B3" w14:textId="7D358706">
      <w:pPr>
        <w:pStyle w:val="NormalWeb"/>
        <w:spacing w:before="80" w:after="80" w:line="300" w:lineRule="auto"/>
        <w:ind w:firstLine="1418"/>
        <w:jc w:val="both"/>
        <w:rPr>
          <w:rFonts w:ascii="Arial" w:hAnsi="Arial" w:cs="Arial"/>
        </w:rPr>
      </w:pPr>
    </w:p>
    <w:p w:rsidR="00E97739" w:rsidP="00E97739" w14:paraId="4FA44D2E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E97739" w:rsidP="00E97739" w14:paraId="6D31CB41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E97739" w:rsidP="00E97739" w14:paraId="2A4F6BE2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E97739" w:rsidRPr="00FE60C1" w:rsidP="00E97739" w14:paraId="43EA8CE6" w14:textId="16DF7B02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 w:rsidR="00BF1B8F">
        <w:rPr>
          <w:rFonts w:ascii="Arial" w:hAnsi="Arial" w:cs="Arial"/>
          <w:sz w:val="24"/>
          <w:szCs w:val="24"/>
        </w:rPr>
        <w:t>06</w:t>
      </w:r>
      <w:r w:rsidRPr="00FE60C1">
        <w:rPr>
          <w:rFonts w:ascii="Arial" w:hAnsi="Arial" w:cs="Arial"/>
          <w:sz w:val="24"/>
          <w:szCs w:val="24"/>
        </w:rPr>
        <w:t xml:space="preserve"> de </w:t>
      </w:r>
      <w:r w:rsidR="00BF1B8F">
        <w:rPr>
          <w:rFonts w:ascii="Arial" w:hAnsi="Arial" w:cs="Arial"/>
          <w:sz w:val="24"/>
          <w:szCs w:val="24"/>
        </w:rPr>
        <w:t>abril</w:t>
      </w:r>
      <w:r w:rsidRPr="00FE60C1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1</w:t>
      </w:r>
      <w:r w:rsidRPr="00FE60C1">
        <w:rPr>
          <w:rFonts w:ascii="Arial" w:hAnsi="Arial" w:cs="Arial"/>
          <w:sz w:val="24"/>
          <w:szCs w:val="24"/>
        </w:rPr>
        <w:t>.</w:t>
      </w:r>
    </w:p>
    <w:p w:rsidR="00E97739" w:rsidP="00E97739" w14:paraId="182C3E8E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    </w:t>
      </w:r>
    </w:p>
    <w:p w:rsidR="00E97739" w:rsidP="00E97739" w14:paraId="74688FBF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E97739" w:rsidP="00E97739" w14:paraId="6A5F7B22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E97739" w:rsidRPr="00FE60C1" w:rsidP="00E97739" w14:paraId="6C03C527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E97739" w:rsidP="00E97739" w14:paraId="67AF6865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E97739" w:rsidRPr="00A52485" w:rsidP="00E97739" w14:paraId="4F44D504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FE60C1">
        <w:rPr>
          <w:rFonts w:ascii="Arial" w:hAnsi="Arial" w:cs="Arial"/>
          <w:b/>
          <w:color w:val="000000"/>
        </w:rPr>
        <w:t>SEBASTIÃO ALVES CORREA (Tião Correa)</w:t>
      </w:r>
    </w:p>
    <w:p w:rsidR="00211ADD" w:rsidRPr="00BF1B8F" w:rsidP="00BF1B8F" w14:paraId="009CB652" w14:textId="4DB30861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>Vereado</w:t>
      </w:r>
      <w:r>
        <w:rPr>
          <w:rFonts w:ascii="Arial" w:hAnsi="Arial" w:cs="Arial"/>
          <w:color w:val="000000"/>
        </w:rPr>
        <w:t>r</w:t>
      </w:r>
    </w:p>
    <w:sectPr w:rsidSect="00E97739">
      <w:headerReference w:type="default" r:id="rId4"/>
      <w:footerReference w:type="default" r:id="rId5"/>
      <w:pgSz w:w="11906" w:h="16838"/>
      <w:pgMar w:top="2268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4256"/>
    <w:rsid w:val="00055B26"/>
    <w:rsid w:val="00056D61"/>
    <w:rsid w:val="00070598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15BA"/>
    <w:rsid w:val="000F4039"/>
    <w:rsid w:val="000F6887"/>
    <w:rsid w:val="00110F4C"/>
    <w:rsid w:val="001173AF"/>
    <w:rsid w:val="00122BB1"/>
    <w:rsid w:val="001234C7"/>
    <w:rsid w:val="001271C0"/>
    <w:rsid w:val="0013542F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5EA7"/>
    <w:rsid w:val="001C6943"/>
    <w:rsid w:val="001C76FF"/>
    <w:rsid w:val="001D30EE"/>
    <w:rsid w:val="001D6CD3"/>
    <w:rsid w:val="001E0E75"/>
    <w:rsid w:val="00206888"/>
    <w:rsid w:val="00206AE3"/>
    <w:rsid w:val="00211ADD"/>
    <w:rsid w:val="002126B9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106F"/>
    <w:rsid w:val="002B20C9"/>
    <w:rsid w:val="002B4C31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0996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2D0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982"/>
    <w:rsid w:val="004D4BCE"/>
    <w:rsid w:val="004D5FC9"/>
    <w:rsid w:val="004E0B31"/>
    <w:rsid w:val="004F0A04"/>
    <w:rsid w:val="005153F5"/>
    <w:rsid w:val="00520C3B"/>
    <w:rsid w:val="00523C15"/>
    <w:rsid w:val="0054788E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66170"/>
    <w:rsid w:val="0077015F"/>
    <w:rsid w:val="007715E2"/>
    <w:rsid w:val="007A21E9"/>
    <w:rsid w:val="007B12C6"/>
    <w:rsid w:val="007B533F"/>
    <w:rsid w:val="007C397D"/>
    <w:rsid w:val="007D0263"/>
    <w:rsid w:val="007D60A5"/>
    <w:rsid w:val="007D7422"/>
    <w:rsid w:val="007E2070"/>
    <w:rsid w:val="007E383C"/>
    <w:rsid w:val="007F4473"/>
    <w:rsid w:val="007F4D37"/>
    <w:rsid w:val="007F6656"/>
    <w:rsid w:val="00803900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2827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1E55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97596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5E10"/>
    <w:rsid w:val="00A45C7C"/>
    <w:rsid w:val="00A45EE7"/>
    <w:rsid w:val="00A52485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168B1"/>
    <w:rsid w:val="00B2335B"/>
    <w:rsid w:val="00B25349"/>
    <w:rsid w:val="00B443FD"/>
    <w:rsid w:val="00B51A2E"/>
    <w:rsid w:val="00B52C93"/>
    <w:rsid w:val="00B76B15"/>
    <w:rsid w:val="00B826AF"/>
    <w:rsid w:val="00B8406E"/>
    <w:rsid w:val="00BA5992"/>
    <w:rsid w:val="00BB3CDB"/>
    <w:rsid w:val="00BC3B39"/>
    <w:rsid w:val="00BC53FF"/>
    <w:rsid w:val="00BD4500"/>
    <w:rsid w:val="00BE04C6"/>
    <w:rsid w:val="00BF1B8F"/>
    <w:rsid w:val="00BF41E0"/>
    <w:rsid w:val="00C01C9F"/>
    <w:rsid w:val="00C109DB"/>
    <w:rsid w:val="00C17723"/>
    <w:rsid w:val="00C23538"/>
    <w:rsid w:val="00C242BD"/>
    <w:rsid w:val="00C24880"/>
    <w:rsid w:val="00C27E84"/>
    <w:rsid w:val="00C30D78"/>
    <w:rsid w:val="00C31C59"/>
    <w:rsid w:val="00C36CA6"/>
    <w:rsid w:val="00C378DF"/>
    <w:rsid w:val="00C40799"/>
    <w:rsid w:val="00C52D43"/>
    <w:rsid w:val="00C52E91"/>
    <w:rsid w:val="00C72732"/>
    <w:rsid w:val="00C76018"/>
    <w:rsid w:val="00C760D3"/>
    <w:rsid w:val="00C811F2"/>
    <w:rsid w:val="00CB1A53"/>
    <w:rsid w:val="00CC0505"/>
    <w:rsid w:val="00CC6A16"/>
    <w:rsid w:val="00CD432D"/>
    <w:rsid w:val="00CD4386"/>
    <w:rsid w:val="00CD7DA7"/>
    <w:rsid w:val="00D0096F"/>
    <w:rsid w:val="00D0387E"/>
    <w:rsid w:val="00D14716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74CFA"/>
    <w:rsid w:val="00D85494"/>
    <w:rsid w:val="00D87056"/>
    <w:rsid w:val="00D910E4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97739"/>
    <w:rsid w:val="00EA32BF"/>
    <w:rsid w:val="00EA6C1D"/>
    <w:rsid w:val="00EA7E2A"/>
    <w:rsid w:val="00EB1130"/>
    <w:rsid w:val="00EB4FC2"/>
    <w:rsid w:val="00EB5251"/>
    <w:rsid w:val="00EB7959"/>
    <w:rsid w:val="00EC465E"/>
    <w:rsid w:val="00EC4EFF"/>
    <w:rsid w:val="00EC6376"/>
    <w:rsid w:val="00ED4F91"/>
    <w:rsid w:val="00EE4167"/>
    <w:rsid w:val="00EF02AE"/>
    <w:rsid w:val="00F005CC"/>
    <w:rsid w:val="00F04669"/>
    <w:rsid w:val="00F04E6A"/>
    <w:rsid w:val="00F07066"/>
    <w:rsid w:val="00F10116"/>
    <w:rsid w:val="00F140A3"/>
    <w:rsid w:val="00F16977"/>
    <w:rsid w:val="00F171BF"/>
    <w:rsid w:val="00F17C61"/>
    <w:rsid w:val="00F241F5"/>
    <w:rsid w:val="00F26D29"/>
    <w:rsid w:val="00F31C3D"/>
    <w:rsid w:val="00F34299"/>
    <w:rsid w:val="00F467D1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3E49"/>
    <w:rsid w:val="00FA577F"/>
    <w:rsid w:val="00FB03B1"/>
    <w:rsid w:val="00FB24D7"/>
    <w:rsid w:val="00FC1D02"/>
    <w:rsid w:val="00FC2563"/>
    <w:rsid w:val="00FC62FC"/>
    <w:rsid w:val="00FC7BB3"/>
    <w:rsid w:val="00FD0C02"/>
    <w:rsid w:val="00FD2F7C"/>
    <w:rsid w:val="00FD4638"/>
    <w:rsid w:val="00FD4804"/>
    <w:rsid w:val="00FE60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unhideWhenUsed/>
    <w:rsid w:val="00E97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158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Gediel Prado</cp:lastModifiedBy>
  <cp:revision>9</cp:revision>
  <cp:lastPrinted>2020-06-08T15:10:00Z</cp:lastPrinted>
  <dcterms:created xsi:type="dcterms:W3CDTF">2021-04-06T13:43:00Z</dcterms:created>
  <dcterms:modified xsi:type="dcterms:W3CDTF">2021-04-06T13:54:00Z</dcterms:modified>
</cp:coreProperties>
</file>