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72B73">
      <w:pPr>
        <w:spacing w:line="254" w:lineRule="auto"/>
        <w:rPr>
          <w:rFonts w:ascii="Calibri" w:eastAsia="Calibri" w:hAnsi="Calibri" w:cs="Calibri"/>
        </w:rPr>
      </w:pPr>
    </w:p>
    <w:p w:rsidR="00572B73">
      <w:pPr>
        <w:spacing w:line="254" w:lineRule="auto"/>
        <w:rPr>
          <w:rFonts w:ascii="Calibri" w:eastAsia="Calibri" w:hAnsi="Calibri" w:cs="Calibri"/>
        </w:rPr>
      </w:pPr>
    </w:p>
    <w:p w:rsidR="00572B73">
      <w:pPr>
        <w:spacing w:line="254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EXMO. SR. PRESIDENTE DA CÂMARA MUNICIPAL DE SUMARÉ</w:t>
      </w:r>
    </w:p>
    <w:p w:rsidR="00572B73">
      <w:pPr>
        <w:spacing w:line="276" w:lineRule="auto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ab/>
      </w:r>
    </w:p>
    <w:p w:rsidR="00572B73">
      <w:pPr>
        <w:spacing w:line="360" w:lineRule="auto"/>
        <w:ind w:firstLine="1701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Indico ao exmo. sr. prefeito municipal, e a ele ao departamento competente no sentido de providenciar a retirada de galhos localizados na </w:t>
      </w:r>
      <w:r>
        <w:rPr>
          <w:rFonts w:ascii="Calibri" w:eastAsia="Calibri" w:hAnsi="Calibri" w:cs="Calibri"/>
          <w:sz w:val="24"/>
          <w:shd w:val="clear" w:color="auto" w:fill="FFFFFF"/>
        </w:rPr>
        <w:t>Rua Higino Soares de Azevedo, número 60, Jardim Minesotta, CEP:13179-056.</w:t>
      </w:r>
    </w:p>
    <w:p w:rsidR="00572B73">
      <w:pPr>
        <w:spacing w:line="276" w:lineRule="auto"/>
        <w:jc w:val="both"/>
        <w:rPr>
          <w:rFonts w:ascii="Calibri" w:eastAsia="Calibri" w:hAnsi="Calibri" w:cs="Calibri"/>
          <w:sz w:val="24"/>
        </w:rPr>
      </w:pPr>
    </w:p>
    <w:p w:rsidR="00572B73">
      <w:pPr>
        <w:spacing w:line="276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Sala das sessões, 07 de maio de 2024.</w:t>
      </w:r>
    </w:p>
    <w:p w:rsidR="00572B7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72B73">
      <w:pPr>
        <w:spacing w:line="254" w:lineRule="auto"/>
        <w:rPr>
          <w:rFonts w:ascii="Calibri" w:eastAsia="Calibri" w:hAnsi="Calibri" w:cs="Calibri"/>
        </w:rPr>
      </w:pPr>
    </w:p>
    <w:p w:rsidR="00572B73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572B73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572B73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572B73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WILLIAN SOUZA</w:t>
      </w:r>
    </w:p>
    <w:p w:rsidR="00572B73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VEREADOR</w:t>
      </w:r>
    </w:p>
    <w:p w:rsidR="00572B73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Líder</w:t>
      </w:r>
      <w:bookmarkStart w:id="0" w:name="_GoBack"/>
      <w:bookmarkEnd w:id="0"/>
      <w:r w:rsidR="004C0128">
        <w:rPr>
          <w:rFonts w:ascii="Calibri" w:eastAsia="Calibri" w:hAnsi="Calibri" w:cs="Calibri"/>
          <w:b/>
        </w:rPr>
        <w:t xml:space="preserve"> de Governo</w:t>
      </w:r>
    </w:p>
    <w:p w:rsidR="00572B73">
      <w:pPr>
        <w:spacing w:line="276" w:lineRule="auto"/>
        <w:jc w:val="center"/>
        <w:rPr>
          <w:rFonts w:ascii="Calibri" w:eastAsia="Calibri" w:hAnsi="Calibri" w:cs="Calibri"/>
          <w:sz w:val="28"/>
        </w:rPr>
      </w:pPr>
    </w:p>
    <w:p w:rsidR="00572B73">
      <w:pPr>
        <w:spacing w:line="254" w:lineRule="auto"/>
        <w:rPr>
          <w:rFonts w:ascii="Calibri" w:eastAsia="Calibri" w:hAnsi="Calibri" w:cs="Calibri"/>
        </w:rPr>
      </w:pPr>
    </w:p>
    <w:p w:rsidR="00572B73">
      <w:pPr>
        <w:spacing w:line="254" w:lineRule="auto"/>
        <w:rPr>
          <w:rFonts w:ascii="Calibri" w:eastAsia="Calibri" w:hAnsi="Calibri" w:cs="Calibri"/>
        </w:rPr>
      </w:pPr>
    </w:p>
    <w:p w:rsidR="00572B73">
      <w:pPr>
        <w:spacing w:line="254" w:lineRule="auto"/>
        <w:rPr>
          <w:rFonts w:ascii="Calibri" w:eastAsia="Calibri" w:hAnsi="Calibri" w:cs="Calibri"/>
        </w:rPr>
      </w:pP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B73"/>
    <w:rsid w:val="004C0128"/>
    <w:rsid w:val="00572B73"/>
    <w:rsid w:val="00DA16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63F7489-C7D7-4C98-97C8-8E32FCE9E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Escritório WL</dc:creator>
  <cp:lastModifiedBy>Willian Souza</cp:lastModifiedBy>
  <cp:revision>2</cp:revision>
  <dcterms:created xsi:type="dcterms:W3CDTF">2024-05-06T15:26:00Z</dcterms:created>
  <dcterms:modified xsi:type="dcterms:W3CDTF">2024-05-06T15:26:00Z</dcterms:modified>
</cp:coreProperties>
</file>