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91A9E6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7945">
        <w:rPr>
          <w:rFonts w:ascii="Arial" w:hAnsi="Arial" w:cs="Arial"/>
          <w:b/>
          <w:sz w:val="24"/>
          <w:szCs w:val="24"/>
          <w:u w:val="single"/>
        </w:rPr>
        <w:t>Antônio Faria da Silva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1E0D" w:rsidP="00901E0D" w14:paraId="34FB835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6514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2AB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1E0D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E7D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53EBB-2E2E-4C63-9326-DAE01E77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2024-04-01T13:03:00Z</dcterms:created>
  <dcterms:modified xsi:type="dcterms:W3CDTF">2024-04-01T16:48:00Z</dcterms:modified>
</cp:coreProperties>
</file>